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00"/>
        <w:gridCol w:w="7440"/>
      </w:tblGrid>
      <w:tr w:rsidR="00FF7919" w:rsidTr="207B8EDE" w14:paraId="79C18402" w14:textId="77777777">
        <w:tc>
          <w:tcPr>
            <w:tcW w:w="4800"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440" w:type="dxa"/>
            <w:shd w:val="clear" w:color="auto" w:fill="E8AA31"/>
            <w:vAlign w:val="center"/>
          </w:tcPr>
          <w:p w:rsidRPr="00EC04A6" w:rsidR="00FF7919" w:rsidP="207B8EDE" w:rsidRDefault="7B1CED28" w14:paraId="783DE685" w14:textId="705BC008">
            <w:pPr>
              <w:pStyle w:val="Title"/>
              <w:ind w:right="576"/>
              <w:jc w:val="right"/>
              <w:rPr>
                <w:rFonts w:ascii="Arial Black" w:hAnsi="Arial Black"/>
                <w:color w:val="002060"/>
                <w:sz w:val="36"/>
                <w:szCs w:val="36"/>
              </w:rPr>
            </w:pPr>
            <w:r w:rsidRPr="207B8EDE">
              <w:rPr>
                <w:rFonts w:ascii="Arial Black" w:hAnsi="Arial Black"/>
                <w:color w:val="002060"/>
                <w:sz w:val="36"/>
                <w:szCs w:val="36"/>
              </w:rPr>
              <w:t>Choosing High School Courses &amp; Extracurriculars</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1FED1496"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03BCB766" w14:paraId="43479691" w14:textId="1C4422A6">
            <w:pPr>
              <w:jc w:val="center"/>
              <w:rPr>
                <w:b/>
                <w:bCs/>
                <w:color w:val="FFFFFF" w:themeColor="background1"/>
                <w:sz w:val="24"/>
                <w:szCs w:val="24"/>
              </w:rPr>
            </w:pPr>
            <w:r w:rsidRPr="207B8EDE">
              <w:rPr>
                <w:b/>
                <w:bCs/>
                <w:color w:val="FFFFFF" w:themeColor="background1"/>
                <w:sz w:val="24"/>
                <w:szCs w:val="24"/>
              </w:rPr>
              <w:t>Step</w:t>
            </w:r>
            <w:r w:rsidRPr="207B8EDE" w:rsidR="77C80DC4">
              <w:rPr>
                <w:b/>
                <w:bCs/>
                <w:color w:val="FFFFFF" w:themeColor="background1"/>
                <w:sz w:val="24"/>
                <w:szCs w:val="24"/>
              </w:rPr>
              <w:t xml:space="preserve"> </w:t>
            </w:r>
            <w:r w:rsidRPr="207B8EDE" w:rsidR="1B3229CF">
              <w:rPr>
                <w:b/>
                <w:bCs/>
                <w:color w:val="FFFFFF" w:themeColor="background1"/>
                <w:sz w:val="24"/>
                <w:szCs w:val="24"/>
              </w:rPr>
              <w:t>4</w:t>
            </w:r>
          </w:p>
        </w:tc>
        <w:tc>
          <w:tcPr>
            <w:tcW w:w="9200" w:type="dxa"/>
            <w:tcBorders>
              <w:top w:val="nil"/>
              <w:left w:val="nil"/>
              <w:bottom w:val="dotted" w:color="FFFFFF" w:themeColor="background1" w:sz="12" w:space="0"/>
              <w:right w:val="nil"/>
            </w:tcBorders>
            <w:shd w:val="clear" w:color="auto" w:fill="D1D1D1"/>
            <w:vAlign w:val="center"/>
          </w:tcPr>
          <w:p w:rsidR="648588D0" w:rsidP="1FED1496" w:rsidRDefault="1B3229CF" w14:paraId="0AC023B6" w14:textId="6C09BFD9">
            <w:pPr>
              <w:rPr>
                <w:rFonts w:eastAsiaTheme="minorEastAsia"/>
                <w:sz w:val="28"/>
                <w:szCs w:val="28"/>
              </w:rPr>
            </w:pPr>
            <w:r w:rsidRPr="1FED1496">
              <w:rPr>
                <w:rFonts w:eastAsiaTheme="minorEastAsia"/>
                <w:sz w:val="28"/>
                <w:szCs w:val="28"/>
              </w:rPr>
              <w:t>Make a Personalized Career and Academic Plan (PCAP)</w:t>
            </w:r>
            <w:r w:rsidRPr="1FED1496" w:rsidR="21A83ECE">
              <w:rPr>
                <w:rFonts w:eastAsiaTheme="minorEastAsia"/>
                <w:sz w:val="28"/>
                <w:szCs w:val="28"/>
              </w:rPr>
              <w:t>.</w:t>
            </w:r>
          </w:p>
        </w:tc>
      </w:tr>
      <w:tr w:rsidR="79BEEDB6" w:rsidTr="1FED1496"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207B8EDE" w:rsidRDefault="013179E9" w14:paraId="3AFC481C" w14:textId="6AC757B2">
            <w:pPr>
              <w:rPr>
                <w:rFonts w:eastAsiaTheme="minorEastAsia"/>
                <w:sz w:val="28"/>
                <w:szCs w:val="28"/>
              </w:rPr>
            </w:pPr>
            <w:r w:rsidRPr="207B8EDE">
              <w:rPr>
                <w:rFonts w:eastAsiaTheme="minorEastAsia"/>
                <w:sz w:val="28"/>
                <w:szCs w:val="28"/>
              </w:rPr>
              <w:t>What courses and extracurricular activities will help get me ready for my career?</w:t>
            </w:r>
          </w:p>
        </w:tc>
      </w:tr>
      <w:tr w:rsidR="00BF5F1A" w:rsidTr="1FED1496"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6847B173" w:rsidRDefault="2FB20B8D" w14:paraId="55A90FB7" w14:textId="331CCEC4">
            <w:pPr>
              <w:spacing w:line="259" w:lineRule="auto"/>
              <w:rPr>
                <w:rFonts w:eastAsiaTheme="minorEastAsia"/>
                <w:sz w:val="28"/>
                <w:szCs w:val="28"/>
              </w:rPr>
            </w:pPr>
            <w:r w:rsidRPr="6847B173">
              <w:rPr>
                <w:rFonts w:eastAsiaTheme="minorEastAsia"/>
                <w:sz w:val="28"/>
                <w:szCs w:val="28"/>
              </w:rPr>
              <w:t>P</w:t>
            </w:r>
            <w:r w:rsidRPr="6847B173" w:rsidR="376A2201">
              <w:rPr>
                <w:rFonts w:eastAsiaTheme="minorEastAsia"/>
                <w:sz w:val="28"/>
                <w:szCs w:val="28"/>
              </w:rPr>
              <w:t>l</w:t>
            </w:r>
            <w:r w:rsidRPr="6847B173">
              <w:rPr>
                <w:rFonts w:eastAsiaTheme="minorEastAsia"/>
                <w:sz w:val="28"/>
                <w:szCs w:val="28"/>
              </w:rPr>
              <w:t xml:space="preserve">an which courses and extracurricular </w:t>
            </w:r>
            <w:r w:rsidRPr="6847B173" w:rsidR="6A669C54">
              <w:rPr>
                <w:rFonts w:eastAsiaTheme="minorEastAsia"/>
                <w:sz w:val="28"/>
                <w:szCs w:val="28"/>
              </w:rPr>
              <w:t>activities</w:t>
            </w:r>
            <w:r w:rsidRPr="6847B173">
              <w:rPr>
                <w:rFonts w:eastAsiaTheme="minorEastAsia"/>
                <w:sz w:val="28"/>
                <w:szCs w:val="28"/>
              </w:rPr>
              <w:t xml:space="preserve"> you would like to participate in.</w:t>
            </w:r>
          </w:p>
        </w:tc>
      </w:tr>
      <w:tr w:rsidR="39FB8949" w:rsidTr="1FED1496"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1FED1496" w:rsidRDefault="1B4D78CC" w14:paraId="211A7182" w14:textId="067F8DD8">
            <w:pPr>
              <w:spacing w:line="259" w:lineRule="auto"/>
              <w:rPr>
                <w:rFonts w:eastAsiaTheme="minorEastAsia"/>
                <w:sz w:val="28"/>
                <w:szCs w:val="28"/>
              </w:rPr>
            </w:pPr>
            <w:r w:rsidRPr="1FED1496">
              <w:rPr>
                <w:rFonts w:eastAsiaTheme="minorEastAsia"/>
                <w:sz w:val="28"/>
                <w:szCs w:val="28"/>
              </w:rPr>
              <w:t>Describe which courses and extracurricular activities are in alignment with and preparatory for their chosen career pathway. (CR.2.5)</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1B04268E"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207B8EDE" w:rsidRDefault="035811C4" w14:paraId="7B93F4D5" w14:textId="2BFC124F">
            <w:pPr>
              <w:rPr>
                <w:rFonts w:eastAsiaTheme="minorEastAsia"/>
              </w:rPr>
            </w:pPr>
            <w:r w:rsidRPr="207B8EDE">
              <w:rPr>
                <w:rFonts w:eastAsiaTheme="minorEastAsia"/>
              </w:rPr>
              <w:t xml:space="preserve">1 to 2 roughly hour-long lessons. </w:t>
            </w:r>
          </w:p>
        </w:tc>
      </w:tr>
      <w:tr w:rsidR="5BB95453" w:rsidTr="1B04268E"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207B8EDE" w:rsidRDefault="24059F2B" w14:paraId="50940ADB" w14:textId="08FF8378">
            <w:pPr>
              <w:rPr>
                <w:rFonts w:eastAsiaTheme="minorEastAsia"/>
              </w:rPr>
            </w:pPr>
            <w:r w:rsidRPr="207B8EDE">
              <w:rPr>
                <w:rFonts w:eastAsiaTheme="minorEastAsia"/>
              </w:rPr>
              <w:t>Course catalogue or equivalent that contains local high school courses available. Internet and digital device access for searching for extracurricular activity ideas.</w:t>
            </w:r>
          </w:p>
        </w:tc>
      </w:tr>
      <w:tr w:rsidR="003050C3" w:rsidTr="1B04268E" w14:paraId="34457774"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Pr="5BB95453" w:rsidR="003050C3" w:rsidP="5BB95453" w:rsidRDefault="003050C3" w14:paraId="4BC3A046" w14:textId="6FF358C7">
            <w:pPr>
              <w:jc w:val="center"/>
              <w:rPr>
                <w:b/>
                <w:bCs/>
                <w:color w:val="FFFFFF" w:themeColor="background1"/>
                <w:sz w:val="24"/>
                <w:szCs w:val="24"/>
              </w:rPr>
            </w:pPr>
            <w:r>
              <w:rPr>
                <w:b/>
                <w:bCs/>
                <w:color w:val="FFFFFF" w:themeColor="background1"/>
                <w:sz w:val="24"/>
                <w:szCs w:val="24"/>
              </w:rPr>
              <w:t>Xello</w:t>
            </w:r>
          </w:p>
        </w:tc>
        <w:tc>
          <w:tcPr>
            <w:tcW w:w="9170" w:type="dxa"/>
            <w:tcBorders>
              <w:top w:val="dotted" w:color="FFFFFF" w:themeColor="background1" w:sz="12" w:space="0"/>
              <w:bottom w:val="dotted" w:color="FFFFFF" w:themeColor="background1" w:sz="12" w:space="0"/>
            </w:tcBorders>
            <w:shd w:val="clear" w:color="auto" w:fill="D1D1D1"/>
            <w:tcMar/>
            <w:vAlign w:val="center"/>
          </w:tcPr>
          <w:p w:rsidRPr="207B8EDE" w:rsidR="003050C3" w:rsidP="1FED1496" w:rsidRDefault="00AE60BC" w14:paraId="2AE87E63" w14:textId="01B71C12">
            <w:pPr>
              <w:rPr>
                <w:rFonts w:eastAsiaTheme="minorEastAsia"/>
              </w:rPr>
            </w:pPr>
            <w:hyperlink r:id="rId11">
              <w:r w:rsidRPr="1FED1496" w:rsidR="003050C3">
                <w:rPr>
                  <w:rStyle w:val="normaltextrun"/>
                  <w:rFonts w:ascii="Calibri" w:hAnsi="Calibri" w:cs="Calibri"/>
                  <w:color w:val="0563C1"/>
                  <w:u w:val="single"/>
                </w:rPr>
                <w:t>Xello</w:t>
              </w:r>
            </w:hyperlink>
            <w:r w:rsidRPr="1FED1496" w:rsidR="003050C3">
              <w:rPr>
                <w:rStyle w:val="normaltextrun"/>
                <w:rFonts w:ascii="Calibri" w:hAnsi="Calibri" w:cs="Calibri"/>
                <w:color w:val="000000" w:themeColor="text1"/>
              </w:rPr>
              <w:t>, Florida’s official K-12 public school career planning and work-based learning coordination system, has tools you can use on this topic!</w:t>
            </w:r>
            <w:r w:rsidRPr="1FED1496" w:rsidR="3ADD98D3">
              <w:rPr>
                <w:rStyle w:val="normaltextrun"/>
                <w:rFonts w:ascii="Calibri" w:hAnsi="Calibri" w:cs="Calibri"/>
                <w:color w:val="000000" w:themeColor="text1"/>
              </w:rPr>
              <w:t xml:space="preserve"> </w:t>
            </w:r>
            <w:r w:rsidRPr="1FED1496" w:rsidR="003050C3">
              <w:rPr>
                <w:rStyle w:val="normaltextrun"/>
                <w:rFonts w:ascii="Calibri" w:hAnsi="Calibri" w:cs="Calibri"/>
                <w:color w:val="000000" w:themeColor="text1"/>
              </w:rPr>
              <w:t>Within the Xello system, navigate to ‘Plans’ and then ‘Course Planner’ to have students plan future high school coursework</w:t>
            </w:r>
            <w:r w:rsidR="003050C3">
              <w:t>. </w:t>
            </w:r>
          </w:p>
        </w:tc>
      </w:tr>
      <w:tr w:rsidR="5BB95453" w:rsidTr="1B04268E"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06B11E38" w14:paraId="28B2DB03" w14:textId="5128DB99">
            <w:pPr>
              <w:rPr>
                <w:rFonts w:eastAsiaTheme="minorEastAsia"/>
              </w:rPr>
            </w:pPr>
            <w:r w:rsidRPr="207B8EDE">
              <w:rPr>
                <w:rFonts w:eastAsiaTheme="minorEastAsia"/>
                <w:b/>
                <w:bCs/>
              </w:rPr>
              <w:t>Beginning</w:t>
            </w:r>
          </w:p>
          <w:p w:rsidR="7A531D58" w:rsidP="1FED1496" w:rsidRDefault="7A531D58" w14:paraId="2EC81CB8" w14:textId="4962223F">
            <w:pPr>
              <w:pStyle w:val="ListParagraph"/>
              <w:numPr>
                <w:ilvl w:val="0"/>
                <w:numId w:val="1"/>
              </w:numPr>
              <w:rPr>
                <w:rFonts w:eastAsiaTheme="minorEastAsia"/>
              </w:rPr>
            </w:pPr>
            <w:r w:rsidRPr="1FED1496">
              <w:rPr>
                <w:rFonts w:eastAsiaTheme="minorEastAsia"/>
              </w:rPr>
              <w:t xml:space="preserve">College and career readiness involves engaging in activities and building skills relevant to college and career. </w:t>
            </w:r>
            <w:r w:rsidRPr="1FED1496" w:rsidR="78F8E057">
              <w:rPr>
                <w:rFonts w:eastAsiaTheme="minorEastAsia"/>
              </w:rPr>
              <w:t>Draw parallels between a coach preparing athletes for a game or a band director</w:t>
            </w:r>
            <w:r w:rsidRPr="1FED1496" w:rsidR="413EC3AC">
              <w:rPr>
                <w:rFonts w:eastAsiaTheme="minorEastAsia"/>
              </w:rPr>
              <w:t xml:space="preserve"> having band members practice music </w:t>
            </w:r>
            <w:r w:rsidRPr="1FED1496" w:rsidR="1903CAD9">
              <w:rPr>
                <w:rFonts w:eastAsiaTheme="minorEastAsia"/>
              </w:rPr>
              <w:t>prior to an event.</w:t>
            </w:r>
            <w:r w:rsidRPr="1FED1496" w:rsidR="3ADD98D3">
              <w:rPr>
                <w:rFonts w:eastAsiaTheme="minorEastAsia"/>
              </w:rPr>
              <w:t xml:space="preserve"> </w:t>
            </w:r>
          </w:p>
          <w:p w:rsidR="238635AF" w:rsidP="5BB95453" w:rsidRDefault="238635AF" w14:paraId="2A592DC0" w14:textId="665E07AE">
            <w:pPr>
              <w:rPr>
                <w:rFonts w:eastAsiaTheme="minorEastAsia"/>
              </w:rPr>
            </w:pPr>
            <w:r w:rsidRPr="5BB95453">
              <w:rPr>
                <w:rFonts w:eastAsiaTheme="minorEastAsia"/>
                <w:b/>
                <w:bCs/>
              </w:rPr>
              <w:t>Middle</w:t>
            </w:r>
          </w:p>
          <w:p w:rsidR="5BB95453" w:rsidP="1B04268E" w:rsidRDefault="5EC9F3A5" w14:paraId="75DD894A" w14:textId="33B006C1">
            <w:pPr>
              <w:pStyle w:val="ListParagraph"/>
              <w:numPr>
                <w:ilvl w:val="0"/>
                <w:numId w:val="25"/>
              </w:numPr>
              <w:rPr>
                <w:rFonts w:eastAsia="" w:eastAsiaTheme="minorEastAsia"/>
              </w:rPr>
            </w:pPr>
            <w:r w:rsidRPr="1B04268E" w:rsidR="5EC9F3A5">
              <w:rPr>
                <w:rFonts w:eastAsia="" w:eastAsiaTheme="minorEastAsia"/>
              </w:rPr>
              <w:t>Learn about options related to schools, courses and extracurricular activities.</w:t>
            </w:r>
          </w:p>
          <w:p w:rsidR="5BB95453" w:rsidP="207B8EDE" w:rsidRDefault="5EC9F3A5" w14:paraId="29C9E7D0" w14:textId="132C748A">
            <w:pPr>
              <w:pStyle w:val="ListParagraph"/>
              <w:numPr>
                <w:ilvl w:val="0"/>
                <w:numId w:val="25"/>
              </w:numPr>
              <w:rPr>
                <w:rFonts w:eastAsiaTheme="minorEastAsia"/>
              </w:rPr>
            </w:pPr>
            <w:r w:rsidRPr="207B8EDE">
              <w:rPr>
                <w:rFonts w:eastAsiaTheme="minorEastAsia"/>
              </w:rPr>
              <w:t>Develop a prioritized</w:t>
            </w:r>
            <w:r w:rsidRPr="207B8EDE" w:rsidR="15B77ED9">
              <w:rPr>
                <w:rFonts w:eastAsiaTheme="minorEastAsia"/>
              </w:rPr>
              <w:t xml:space="preserve"> list of courses and extracurricular activities relevant to college and career readiness.</w:t>
            </w:r>
          </w:p>
          <w:p w:rsidR="238635AF" w:rsidP="5BB95453" w:rsidRDefault="238635AF" w14:paraId="30F006BA" w14:textId="4B16B90B">
            <w:pPr>
              <w:rPr>
                <w:rFonts w:eastAsiaTheme="minorEastAsia"/>
              </w:rPr>
            </w:pPr>
            <w:r w:rsidRPr="5BB95453">
              <w:rPr>
                <w:rFonts w:eastAsiaTheme="minorEastAsia"/>
                <w:b/>
                <w:bCs/>
              </w:rPr>
              <w:t>End</w:t>
            </w:r>
          </w:p>
          <w:p w:rsidR="65EE8A97" w:rsidP="207B8EDE" w:rsidRDefault="65EE8A97" w14:paraId="616A5D82" w14:textId="62D6F44D">
            <w:pPr>
              <w:pStyle w:val="ListParagraph"/>
              <w:numPr>
                <w:ilvl w:val="0"/>
                <w:numId w:val="23"/>
              </w:numPr>
            </w:pPr>
            <w:r w:rsidRPr="207B8EDE">
              <w:rPr>
                <w:rFonts w:ascii="Calibri" w:hAnsi="Calibri" w:eastAsia="Calibri" w:cs="Calibri"/>
                <w:color w:val="000000" w:themeColor="text1"/>
              </w:rPr>
              <w:t>Have students discuss with a partner what courses and extracurricular activities they are interested in participating in to prepare for postsecondary or career.</w:t>
            </w:r>
          </w:p>
          <w:p w:rsidR="14D4FC63" w:rsidP="5BB95453" w:rsidRDefault="14D4FC63" w14:paraId="1E317738" w14:textId="00700A73">
            <w:pPr>
              <w:rPr>
                <w:rFonts w:eastAsiaTheme="minorEastAsia"/>
              </w:rPr>
            </w:pPr>
            <w:r w:rsidRPr="5BB95453">
              <w:rPr>
                <w:rFonts w:eastAsiaTheme="minorEastAsia"/>
                <w:b/>
                <w:bCs/>
              </w:rPr>
              <w:t>Extension</w:t>
            </w:r>
          </w:p>
          <w:p w:rsidR="5BB95453" w:rsidP="207B8EDE" w:rsidRDefault="2CAF07E4" w14:paraId="1A158F30" w14:textId="23E2088C">
            <w:pPr>
              <w:pStyle w:val="ListParagraph"/>
              <w:numPr>
                <w:ilvl w:val="0"/>
                <w:numId w:val="22"/>
              </w:numPr>
            </w:pPr>
            <w:r w:rsidRPr="1FED1496">
              <w:rPr>
                <w:rFonts w:ascii="Calibri" w:hAnsi="Calibri" w:eastAsia="Calibri" w:cs="Calibri"/>
                <w:color w:val="000000" w:themeColor="text1"/>
              </w:rPr>
              <w:t>Have students research a student club or organization that they could start.</w:t>
            </w:r>
            <w:r w:rsidRPr="1FED1496" w:rsidR="3ADD98D3">
              <w:rPr>
                <w:rFonts w:ascii="Calibri" w:hAnsi="Calibri" w:eastAsia="Calibri" w:cs="Calibri"/>
                <w:color w:val="000000" w:themeColor="text1"/>
              </w:rPr>
              <w:t xml:space="preserve"> </w:t>
            </w:r>
            <w:r w:rsidRPr="1FED1496">
              <w:rPr>
                <w:rFonts w:ascii="Calibri" w:hAnsi="Calibri" w:eastAsia="Calibri" w:cs="Calibri"/>
                <w:color w:val="000000" w:themeColor="text1"/>
              </w:rPr>
              <w:t>Have the student explain in an essay why the club or organization is worth starting at their school and how it could be set up.</w:t>
            </w:r>
          </w:p>
          <w:p w:rsidR="5BB95453" w:rsidP="1B04268E" w:rsidRDefault="2CAF07E4" w14:paraId="0567C4AD" w14:textId="57C6A140">
            <w:pPr>
              <w:pStyle w:val="ListParagraph"/>
              <w:numPr>
                <w:ilvl w:val="0"/>
                <w:numId w:val="22"/>
              </w:numPr>
              <w:rPr>
                <w:rFonts w:eastAsia="" w:eastAsiaTheme="minorEastAsia"/>
              </w:rPr>
            </w:pPr>
            <w:r w:rsidRPr="1B04268E" w:rsidR="2CAF07E4">
              <w:rPr>
                <w:rStyle w:val="eop"/>
                <w:rFonts w:ascii="Calibri" w:hAnsi="Calibri" w:eastAsia="Calibri" w:cs="Calibri"/>
                <w:color w:val="000000" w:themeColor="text1" w:themeTint="FF" w:themeShade="FF"/>
              </w:rPr>
              <w:t xml:space="preserve">Have students present what courses and extracurricular activities they plan on participating in. Show in a table, flow chart or other graphical means what courses and activities they would like to </w:t>
            </w:r>
            <w:r w:rsidRPr="1B04268E" w:rsidR="2CAF07E4">
              <w:rPr>
                <w:rStyle w:val="eop"/>
                <w:rFonts w:ascii="Calibri" w:hAnsi="Calibri" w:eastAsia="Calibri" w:cs="Calibri"/>
                <w:color w:val="000000" w:themeColor="text1" w:themeTint="FF" w:themeShade="FF"/>
              </w:rPr>
              <w:t>participate</w:t>
            </w:r>
            <w:r w:rsidRPr="1B04268E" w:rsidR="2CAF07E4">
              <w:rPr>
                <w:rStyle w:val="eop"/>
                <w:rFonts w:ascii="Calibri" w:hAnsi="Calibri" w:eastAsia="Calibri" w:cs="Calibri"/>
                <w:color w:val="000000" w:themeColor="text1" w:themeTint="FF" w:themeShade="FF"/>
              </w:rPr>
              <w:t xml:space="preserve"> in by grade</w:t>
            </w:r>
            <w:r w:rsidRPr="1B04268E" w:rsidR="2CAF07E4">
              <w:rPr>
                <w:rStyle w:val="eop"/>
                <w:rFonts w:ascii="Calibri" w:hAnsi="Calibri" w:eastAsia="Calibri" w:cs="Calibri"/>
                <w:color w:val="000000" w:themeColor="text1" w:themeTint="FF" w:themeShade="FF"/>
              </w:rPr>
              <w:t>.</w:t>
            </w:r>
            <w:r w:rsidRPr="1B04268E" w:rsidR="3ADD98D3">
              <w:rPr>
                <w:rStyle w:val="eop"/>
                <w:rFonts w:ascii="Calibri" w:hAnsi="Calibri" w:eastAsia="Calibri" w:cs="Calibri"/>
                <w:color w:val="000000" w:themeColor="text1" w:themeTint="FF" w:themeShade="FF"/>
              </w:rPr>
              <w:t xml:space="preserve"> </w:t>
            </w:r>
            <w:r w:rsidR="2CAF07E4">
              <w:rPr/>
              <w:t xml:space="preserve"> </w:t>
            </w:r>
          </w:p>
        </w:tc>
      </w:tr>
    </w:tbl>
    <w:p w:rsidR="00AE60BC" w:rsidP="006913D1" w:rsidRDefault="00AE60BC" w14:paraId="320C4D1B" w14:textId="405B551D">
      <w:pPr>
        <w:spacing w:after="0"/>
      </w:pPr>
    </w:p>
    <w:p w:rsidR="00AE60BC" w:rsidRDefault="00AE60BC" w14:paraId="0ADD13C1" w14:textId="77777777">
      <w:r>
        <w:br w:type="page"/>
      </w: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bookmarkStart w:name="_GoBack" w:id="0"/>
            <w:bookmarkEnd w:id="0"/>
            <w:r w:rsidRPr="00FF7919">
              <w:rPr>
                <w:b/>
                <w:bCs/>
                <w:color w:val="162662"/>
                <w:sz w:val="32"/>
                <w:szCs w:val="24"/>
              </w:rPr>
              <w:lastRenderedPageBreak/>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207B8EDE"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207B8EDE" w:rsidRDefault="3C136255" w14:paraId="74A1D3D4" w14:textId="2ADFBB1B">
      <w:pPr>
        <w:spacing w:after="0"/>
        <w:rPr>
          <w:rFonts w:ascii="Calibri" w:hAnsi="Calibri" w:eastAsia="Calibri" w:cs="Calibri"/>
          <w:color w:val="000000" w:themeColor="text1"/>
        </w:rPr>
      </w:pPr>
      <w:r w:rsidRPr="207B8EDE">
        <w:rPr>
          <w:rFonts w:ascii="Calibri" w:hAnsi="Calibri" w:eastAsia="Calibri" w:cs="Calibri"/>
          <w:b/>
          <w:bCs/>
          <w:color w:val="000000" w:themeColor="text1"/>
        </w:rPr>
        <w:t>School Choice</w:t>
      </w:r>
    </w:p>
    <w:p w:rsidR="00BF5F1A" w:rsidP="207B8EDE" w:rsidRDefault="3C136255" w14:paraId="2D964399" w14:textId="232F7015">
      <w:pPr>
        <w:spacing w:after="0"/>
        <w:rPr>
          <w:rFonts w:ascii="Calibri" w:hAnsi="Calibri" w:eastAsia="Calibri" w:cs="Calibri"/>
          <w:color w:val="000000" w:themeColor="text1"/>
        </w:rPr>
      </w:pPr>
      <w:r w:rsidRPr="1FED1496">
        <w:rPr>
          <w:rFonts w:ascii="Calibri" w:hAnsi="Calibri" w:eastAsia="Calibri" w:cs="Calibri"/>
          <w:color w:val="000000" w:themeColor="text1"/>
        </w:rPr>
        <w:t>In Florida, students have options when it comes to choosing the school you attend, which affects which courses and opportunities are available to you.</w:t>
      </w:r>
      <w:r w:rsidRPr="1FED1496" w:rsidR="3ADD98D3">
        <w:rPr>
          <w:rFonts w:ascii="Calibri" w:hAnsi="Calibri" w:eastAsia="Calibri" w:cs="Calibri"/>
          <w:color w:val="000000" w:themeColor="text1"/>
        </w:rPr>
        <w:t xml:space="preserve"> </w:t>
      </w:r>
      <w:r w:rsidRPr="1FED1496">
        <w:rPr>
          <w:rFonts w:ascii="Calibri" w:hAnsi="Calibri" w:eastAsia="Calibri" w:cs="Calibri"/>
          <w:color w:val="000000" w:themeColor="text1"/>
        </w:rPr>
        <w:t>Below are just some of the examples of schools that you can choose to enroll in, at no cost:</w:t>
      </w:r>
    </w:p>
    <w:p w:rsidR="00BF5F1A" w:rsidP="207B8EDE" w:rsidRDefault="3C136255" w14:paraId="2E6B21AD" w14:textId="701DAD81">
      <w:pPr>
        <w:pStyle w:val="ListParagraph"/>
        <w:numPr>
          <w:ilvl w:val="0"/>
          <w:numId w:val="21"/>
        </w:numPr>
        <w:spacing w:after="0"/>
        <w:rPr>
          <w:rFonts w:ascii="Calibri" w:hAnsi="Calibri" w:eastAsia="Calibri" w:cs="Calibri"/>
          <w:color w:val="000000" w:themeColor="text1"/>
        </w:rPr>
      </w:pPr>
      <w:r w:rsidRPr="1FED1496">
        <w:rPr>
          <w:rFonts w:ascii="Calibri" w:hAnsi="Calibri" w:eastAsia="Calibri" w:cs="Calibri"/>
          <w:b/>
          <w:bCs/>
          <w:color w:val="000000" w:themeColor="text1"/>
        </w:rPr>
        <w:t xml:space="preserve">Magnet schools </w:t>
      </w:r>
      <w:r w:rsidRPr="1FED1496">
        <w:rPr>
          <w:rFonts w:ascii="Calibri" w:hAnsi="Calibri" w:eastAsia="Calibri" w:cs="Calibri"/>
          <w:color w:val="000000" w:themeColor="text1"/>
        </w:rPr>
        <w:t>are</w:t>
      </w:r>
      <w:r w:rsidRPr="1FED1496">
        <w:rPr>
          <w:rFonts w:ascii="Calibri" w:hAnsi="Calibri" w:eastAsia="Calibri" w:cs="Calibri"/>
          <w:b/>
          <w:bCs/>
          <w:color w:val="000000" w:themeColor="text1"/>
        </w:rPr>
        <w:t xml:space="preserve"> </w:t>
      </w:r>
      <w:r w:rsidRPr="1FED1496">
        <w:rPr>
          <w:rFonts w:ascii="Calibri" w:hAnsi="Calibri" w:eastAsia="Calibri" w:cs="Calibri"/>
          <w:color w:val="000000" w:themeColor="text1"/>
        </w:rPr>
        <w:t>public schools that offer special programs that students and families can choose to enroll in (there sometimes are wait lists to enroll).</w:t>
      </w:r>
      <w:r w:rsidRPr="1FED1496" w:rsidR="3ADD98D3">
        <w:rPr>
          <w:rFonts w:ascii="Calibri" w:hAnsi="Calibri" w:eastAsia="Calibri" w:cs="Calibri"/>
          <w:color w:val="000000" w:themeColor="text1"/>
        </w:rPr>
        <w:t xml:space="preserve"> </w:t>
      </w:r>
      <w:r w:rsidRPr="1FED1496">
        <w:rPr>
          <w:rFonts w:ascii="Calibri" w:hAnsi="Calibri" w:eastAsia="Calibri" w:cs="Calibri"/>
          <w:color w:val="000000" w:themeColor="text1"/>
        </w:rPr>
        <w:t xml:space="preserve">These programs may include a particular theme or focus such as a career academy that helps students prepare for specialized careers, early college credit programs, mathematics, science, technology, communications, international affairs, business or performing arts. </w:t>
      </w:r>
    </w:p>
    <w:p w:rsidR="00BF5F1A" w:rsidP="207B8EDE" w:rsidRDefault="3C136255" w14:paraId="77CE027A" w14:textId="1CF4EE6F">
      <w:pPr>
        <w:pStyle w:val="ListParagraph"/>
        <w:numPr>
          <w:ilvl w:val="0"/>
          <w:numId w:val="21"/>
        </w:numPr>
        <w:spacing w:after="0"/>
        <w:rPr>
          <w:rFonts w:ascii="Calibri" w:hAnsi="Calibri" w:eastAsia="Calibri" w:cs="Calibri"/>
          <w:color w:val="000000" w:themeColor="text1"/>
        </w:rPr>
      </w:pPr>
      <w:r w:rsidRPr="207B8EDE">
        <w:rPr>
          <w:rFonts w:ascii="Calibri" w:hAnsi="Calibri" w:eastAsia="Calibri" w:cs="Calibri"/>
          <w:b/>
          <w:bCs/>
          <w:color w:val="000000" w:themeColor="text1"/>
        </w:rPr>
        <w:t xml:space="preserve">Charter schools </w:t>
      </w:r>
      <w:r w:rsidRPr="207B8EDE">
        <w:rPr>
          <w:rFonts w:ascii="Calibri" w:hAnsi="Calibri" w:eastAsia="Calibri" w:cs="Calibri"/>
          <w:color w:val="000000" w:themeColor="text1"/>
        </w:rPr>
        <w:t>are public schools of choice that often offer innovative approaches to education.</w:t>
      </w:r>
    </w:p>
    <w:p w:rsidR="00BF5F1A" w:rsidP="207B8EDE" w:rsidRDefault="3C136255" w14:paraId="1A03D767" w14:textId="0D56D593">
      <w:pPr>
        <w:pStyle w:val="ListParagraph"/>
        <w:numPr>
          <w:ilvl w:val="0"/>
          <w:numId w:val="21"/>
        </w:numPr>
        <w:spacing w:after="0"/>
        <w:rPr>
          <w:rFonts w:ascii="Calibri" w:hAnsi="Calibri" w:eastAsia="Calibri" w:cs="Calibri"/>
          <w:color w:val="000000" w:themeColor="text1"/>
        </w:rPr>
      </w:pPr>
      <w:r w:rsidRPr="207B8EDE">
        <w:rPr>
          <w:rFonts w:ascii="Calibri" w:hAnsi="Calibri" w:eastAsia="Calibri" w:cs="Calibri"/>
          <w:b/>
          <w:bCs/>
          <w:color w:val="000000" w:themeColor="text1"/>
        </w:rPr>
        <w:t>Virtual education</w:t>
      </w:r>
      <w:r w:rsidRPr="207B8EDE">
        <w:rPr>
          <w:rFonts w:ascii="Calibri" w:hAnsi="Calibri" w:eastAsia="Calibri" w:cs="Calibri"/>
          <w:color w:val="000000" w:themeColor="text1"/>
        </w:rPr>
        <w:t xml:space="preserve"> is offered in Florida through the Florida Virtual School and some districts also offer virtual schools.</w:t>
      </w:r>
    </w:p>
    <w:p w:rsidR="00BF5F1A" w:rsidP="207B8EDE" w:rsidRDefault="3C136255" w14:paraId="67199601" w14:textId="3BA545A2">
      <w:pPr>
        <w:pStyle w:val="ListParagraph"/>
        <w:numPr>
          <w:ilvl w:val="0"/>
          <w:numId w:val="21"/>
        </w:numPr>
        <w:spacing w:after="0"/>
        <w:rPr>
          <w:rFonts w:ascii="Calibri" w:hAnsi="Calibri" w:eastAsia="Calibri" w:cs="Calibri"/>
          <w:color w:val="000000" w:themeColor="text1"/>
        </w:rPr>
      </w:pPr>
      <w:r w:rsidRPr="1B04268E" w:rsidR="3C136255">
        <w:rPr>
          <w:rFonts w:ascii="Calibri" w:hAnsi="Calibri" w:eastAsia="Calibri" w:cs="Calibri"/>
          <w:b w:val="1"/>
          <w:bCs w:val="1"/>
          <w:color w:val="000000" w:themeColor="text1" w:themeTint="FF" w:themeShade="FF"/>
        </w:rPr>
        <w:t xml:space="preserve">Dual enrollment </w:t>
      </w:r>
      <w:r w:rsidRPr="1B04268E" w:rsidR="3C136255">
        <w:rPr>
          <w:rFonts w:ascii="Calibri" w:hAnsi="Calibri" w:eastAsia="Calibri" w:cs="Calibri"/>
          <w:color w:val="000000" w:themeColor="text1" w:themeTint="FF" w:themeShade="FF"/>
        </w:rPr>
        <w:t>is an acceleration program that allows students to take courses at eligible technical colleges/centers, state/community colleges and universities.</w:t>
      </w:r>
      <w:r w:rsidRPr="1B04268E" w:rsidR="3ADD98D3">
        <w:rPr>
          <w:rFonts w:ascii="Calibri" w:hAnsi="Calibri" w:eastAsia="Calibri" w:cs="Calibri"/>
          <w:color w:val="000000" w:themeColor="text1" w:themeTint="FF" w:themeShade="FF"/>
        </w:rPr>
        <w:t xml:space="preserve"> </w:t>
      </w:r>
      <w:r w:rsidRPr="1B04268E" w:rsidR="3C136255">
        <w:rPr>
          <w:rFonts w:ascii="Calibri" w:hAnsi="Calibri" w:eastAsia="Calibri" w:cs="Calibri"/>
          <w:color w:val="000000" w:themeColor="text1" w:themeTint="FF" w:themeShade="FF"/>
        </w:rPr>
        <w:t>You will earn both high school credit and postsecondary credit at the same time and work your way towards one or more industry-recognized credentials that can help you get a job.</w:t>
      </w:r>
    </w:p>
    <w:p w:rsidR="00BF5F1A" w:rsidP="207B8EDE" w:rsidRDefault="3C136255" w14:paraId="0AE70E59" w14:textId="1C9CF79D">
      <w:pPr>
        <w:spacing w:after="0"/>
        <w:rPr>
          <w:rFonts w:ascii="Calibri" w:hAnsi="Calibri" w:eastAsia="Calibri" w:cs="Calibri"/>
          <w:color w:val="000000" w:themeColor="text1"/>
        </w:rPr>
      </w:pPr>
      <w:r w:rsidRPr="1B04268E" w:rsidR="3C136255">
        <w:rPr>
          <w:rFonts w:ascii="Calibri" w:hAnsi="Calibri" w:eastAsia="Calibri" w:cs="Calibri"/>
          <w:color w:val="000000" w:themeColor="text1" w:themeTint="FF" w:themeShade="FF"/>
        </w:rPr>
        <w:t xml:space="preserve">The Florida Department of Education’s School Choice website has much more information on options, including for private schools: </w:t>
      </w:r>
      <w:hyperlink r:id="Rf4d5254c6c6047b7">
        <w:r w:rsidRPr="1B04268E" w:rsidR="3C136255">
          <w:rPr>
            <w:rStyle w:val="Hyperlink"/>
            <w:rFonts w:ascii="Calibri" w:hAnsi="Calibri" w:eastAsia="Calibri" w:cs="Calibri"/>
          </w:rPr>
          <w:t>https://www.fldoe.org/schools/school-choice/</w:t>
        </w:r>
      </w:hyperlink>
      <w:r w:rsidRPr="1B04268E" w:rsidR="634A8C9B">
        <w:rPr>
          <w:rFonts w:ascii="Calibri" w:hAnsi="Calibri" w:eastAsia="Calibri" w:cs="Calibri"/>
          <w:color w:val="000000" w:themeColor="text1" w:themeTint="FF" w:themeShade="FF"/>
        </w:rPr>
        <w:t>.</w:t>
      </w:r>
      <w:r w:rsidRPr="1B04268E" w:rsidR="3ADD98D3">
        <w:rPr>
          <w:rFonts w:ascii="Calibri" w:hAnsi="Calibri" w:eastAsia="Calibri" w:cs="Calibri"/>
          <w:color w:val="000000" w:themeColor="text1" w:themeTint="FF" w:themeShade="FF"/>
        </w:rPr>
        <w:t xml:space="preserve"> </w:t>
      </w:r>
      <w:r w:rsidRPr="1B04268E" w:rsidR="3C136255">
        <w:rPr>
          <w:rFonts w:ascii="Calibri" w:hAnsi="Calibri" w:eastAsia="Calibri" w:cs="Calibri"/>
          <w:color w:val="000000" w:themeColor="text1" w:themeTint="FF" w:themeShade="FF"/>
        </w:rPr>
        <w:t>In addition, your local school district will have information on local options and explain application processes.</w:t>
      </w:r>
      <w:r w:rsidRPr="1B04268E" w:rsidR="3ADD98D3">
        <w:rPr>
          <w:rFonts w:ascii="Calibri" w:hAnsi="Calibri" w:eastAsia="Calibri" w:cs="Calibri"/>
          <w:color w:val="000000" w:themeColor="text1" w:themeTint="FF" w:themeShade="FF"/>
        </w:rPr>
        <w:t xml:space="preserve"> </w:t>
      </w:r>
      <w:r w:rsidRPr="1B04268E" w:rsidR="3C136255">
        <w:rPr>
          <w:rFonts w:ascii="Calibri" w:hAnsi="Calibri" w:eastAsia="Calibri" w:cs="Calibri"/>
          <w:color w:val="000000" w:themeColor="text1" w:themeTint="FF" w:themeShade="FF"/>
        </w:rPr>
        <w:t xml:space="preserve">List of school district schools and websites: </w:t>
      </w:r>
      <w:hyperlink r:id="Rdc336663454b40b5">
        <w:r w:rsidRPr="1B04268E" w:rsidR="3C136255">
          <w:rPr>
            <w:rStyle w:val="Hyperlink"/>
            <w:rFonts w:ascii="Calibri" w:hAnsi="Calibri" w:eastAsia="Calibri" w:cs="Calibri"/>
          </w:rPr>
          <w:t>https://web03.fldoe.org/Schools/schoolmap_text.asp</w:t>
        </w:r>
      </w:hyperlink>
      <w:r w:rsidRPr="1B04268E" w:rsidR="2598A236">
        <w:rPr>
          <w:rFonts w:ascii="Calibri" w:hAnsi="Calibri" w:eastAsia="Calibri" w:cs="Calibri"/>
          <w:color w:val="000000" w:themeColor="text1" w:themeTint="FF" w:themeShade="FF"/>
        </w:rPr>
        <w:t>.</w:t>
      </w:r>
    </w:p>
    <w:p w:rsidR="00BF5F1A" w:rsidP="207B8EDE" w:rsidRDefault="3C136255" w14:paraId="7A4E42F1" w14:textId="53EFD67C">
      <w:pPr>
        <w:spacing w:after="0"/>
        <w:rPr>
          <w:rFonts w:ascii="Calibri" w:hAnsi="Calibri" w:eastAsia="Calibri" w:cs="Calibri"/>
          <w:color w:val="000000" w:themeColor="text1"/>
        </w:rPr>
      </w:pPr>
      <w:r w:rsidRPr="207B8EDE">
        <w:rPr>
          <w:rFonts w:ascii="Calibri" w:hAnsi="Calibri" w:eastAsia="Calibri" w:cs="Calibri"/>
          <w:b/>
          <w:bCs/>
          <w:color w:val="000000" w:themeColor="text1"/>
        </w:rPr>
        <w:t>Course Options</w:t>
      </w:r>
    </w:p>
    <w:p w:rsidR="00BF5F1A" w:rsidP="207B8EDE" w:rsidRDefault="3C136255" w14:paraId="32C1913C" w14:textId="3AAC0741">
      <w:pPr>
        <w:spacing w:after="0"/>
        <w:rPr>
          <w:rFonts w:ascii="Calibri" w:hAnsi="Calibri" w:eastAsia="Calibri" w:cs="Calibri"/>
          <w:color w:val="000000" w:themeColor="text1"/>
        </w:rPr>
      </w:pPr>
      <w:r w:rsidRPr="207B8EDE">
        <w:rPr>
          <w:rFonts w:ascii="Calibri" w:hAnsi="Calibri" w:eastAsia="Calibri" w:cs="Calibri"/>
          <w:color w:val="000000" w:themeColor="text1"/>
        </w:rPr>
        <w:t>What courses are available to you will vary based on what school you go to. Below are a few courses relevant to career preparation and you could talk to your school or district staff to see if you can locally enroll.</w:t>
      </w:r>
    </w:p>
    <w:p w:rsidR="00BF5F1A" w:rsidP="207B8EDE" w:rsidRDefault="3C136255" w14:paraId="32DAC837" w14:textId="2B68D62E">
      <w:pPr>
        <w:pStyle w:val="ListParagraph"/>
        <w:numPr>
          <w:ilvl w:val="0"/>
          <w:numId w:val="17"/>
        </w:numPr>
        <w:spacing w:after="0"/>
        <w:rPr>
          <w:rFonts w:ascii="Calibri" w:hAnsi="Calibri" w:eastAsia="Calibri" w:cs="Calibri"/>
          <w:color w:val="000000" w:themeColor="text1"/>
        </w:rPr>
      </w:pPr>
      <w:r w:rsidRPr="1FED1496">
        <w:rPr>
          <w:rFonts w:ascii="Calibri" w:hAnsi="Calibri" w:eastAsia="Calibri" w:cs="Calibri"/>
          <w:b/>
          <w:bCs/>
          <w:color w:val="000000" w:themeColor="text1"/>
        </w:rPr>
        <w:t>Career and Technical Education (CTE)</w:t>
      </w:r>
      <w:r w:rsidRPr="1FED1496">
        <w:rPr>
          <w:rFonts w:ascii="Calibri" w:hAnsi="Calibri" w:eastAsia="Calibri" w:cs="Calibri"/>
          <w:color w:val="000000" w:themeColor="text1"/>
        </w:rPr>
        <w:t xml:space="preserve"> programs offer courses that prepare you for careers that require specialized skills, pay well, and are in large or growing industries.</w:t>
      </w:r>
      <w:r w:rsidRPr="1FED1496" w:rsidR="3ADD98D3">
        <w:rPr>
          <w:rFonts w:ascii="Calibri" w:hAnsi="Calibri" w:eastAsia="Calibri" w:cs="Calibri"/>
          <w:color w:val="000000" w:themeColor="text1"/>
        </w:rPr>
        <w:t xml:space="preserve"> </w:t>
      </w:r>
      <w:r w:rsidRPr="1FED1496">
        <w:rPr>
          <w:rFonts w:ascii="Calibri" w:hAnsi="Calibri" w:eastAsia="Calibri" w:cs="Calibri"/>
          <w:color w:val="000000" w:themeColor="text1"/>
        </w:rPr>
        <w:t>You can also earn one or more industry-recognized certifications in these courses, which employers value and can help you get a job!</w:t>
      </w:r>
    </w:p>
    <w:p w:rsidR="00BF5F1A" w:rsidP="207B8EDE" w:rsidRDefault="3C136255" w14:paraId="7DF56E66" w14:textId="4543572B">
      <w:pPr>
        <w:pStyle w:val="ListParagraph"/>
        <w:numPr>
          <w:ilvl w:val="0"/>
          <w:numId w:val="17"/>
        </w:numPr>
        <w:spacing w:after="0"/>
        <w:rPr>
          <w:rFonts w:ascii="Calibri" w:hAnsi="Calibri" w:eastAsia="Calibri" w:cs="Calibri"/>
          <w:color w:val="000000" w:themeColor="text1"/>
        </w:rPr>
      </w:pPr>
      <w:r w:rsidRPr="1B04268E" w:rsidR="3C136255">
        <w:rPr>
          <w:rFonts w:ascii="Calibri" w:hAnsi="Calibri" w:eastAsia="Calibri" w:cs="Calibri"/>
          <w:b w:val="1"/>
          <w:bCs w:val="1"/>
          <w:color w:val="000000" w:themeColor="text1" w:themeTint="FF" w:themeShade="FF"/>
        </w:rPr>
        <w:t xml:space="preserve">Work-based learning courses </w:t>
      </w:r>
      <w:r w:rsidRPr="1B04268E" w:rsidR="3C136255">
        <w:rPr>
          <w:rFonts w:ascii="Calibri" w:hAnsi="Calibri" w:eastAsia="Calibri" w:cs="Calibri"/>
          <w:color w:val="000000" w:themeColor="text1" w:themeTint="FF" w:themeShade="FF"/>
        </w:rPr>
        <w:t>give you first-hand experience with the tasks of a career and let you meet people from industry.</w:t>
      </w:r>
      <w:r w:rsidRPr="1B04268E" w:rsidR="3ADD98D3">
        <w:rPr>
          <w:rFonts w:ascii="Calibri" w:hAnsi="Calibri" w:eastAsia="Calibri" w:cs="Calibri"/>
          <w:color w:val="000000" w:themeColor="text1" w:themeTint="FF" w:themeShade="FF"/>
        </w:rPr>
        <w:t xml:space="preserve"> </w:t>
      </w:r>
      <w:r w:rsidRPr="1B04268E" w:rsidR="3C136255">
        <w:rPr>
          <w:rFonts w:ascii="Calibri" w:hAnsi="Calibri" w:eastAsia="Calibri" w:cs="Calibri"/>
          <w:color w:val="000000" w:themeColor="text1" w:themeTint="FF" w:themeShade="FF"/>
        </w:rPr>
        <w:t xml:space="preserve">These experiences help you build skills, meet people that can help you get a job, and give you experience that you can put on a resume or college application. Examples </w:t>
      </w:r>
      <w:r w:rsidRPr="1B04268E" w:rsidR="3C136255">
        <w:rPr>
          <w:rFonts w:ascii="Calibri" w:hAnsi="Calibri" w:eastAsia="Calibri" w:cs="Calibri"/>
          <w:color w:val="000000" w:themeColor="text1" w:themeTint="FF" w:themeShade="FF"/>
        </w:rPr>
        <w:t>include:</w:t>
      </w:r>
      <w:r w:rsidRPr="1B04268E" w:rsidR="3C136255">
        <w:rPr>
          <w:rFonts w:ascii="Calibri" w:hAnsi="Calibri" w:eastAsia="Calibri" w:cs="Calibri"/>
          <w:color w:val="000000" w:themeColor="text1" w:themeTint="FF" w:themeShade="FF"/>
        </w:rPr>
        <w:t xml:space="preserve"> internships, on-the-job training, clinicals, practicums, pre-apprenticeships, service learning and more.</w:t>
      </w:r>
    </w:p>
    <w:p w:rsidR="00BF5F1A" w:rsidP="207B8EDE" w:rsidRDefault="3C136255" w14:paraId="1E024895" w14:textId="5226261D">
      <w:pPr>
        <w:pStyle w:val="ListParagraph"/>
        <w:numPr>
          <w:ilvl w:val="0"/>
          <w:numId w:val="17"/>
        </w:numPr>
        <w:spacing w:after="0"/>
        <w:rPr>
          <w:rFonts w:ascii="Calibri" w:hAnsi="Calibri" w:eastAsia="Calibri" w:cs="Calibri"/>
          <w:color w:val="000000" w:themeColor="text1"/>
        </w:rPr>
      </w:pPr>
      <w:r w:rsidRPr="1B04268E" w:rsidR="3C136255">
        <w:rPr>
          <w:rFonts w:ascii="Calibri" w:hAnsi="Calibri" w:eastAsia="Calibri" w:cs="Calibri"/>
          <w:b w:val="1"/>
          <w:bCs w:val="1"/>
          <w:color w:val="000000" w:themeColor="text1" w:themeTint="FF" w:themeShade="FF"/>
        </w:rPr>
        <w:t>Junior Reserve Officers' Training Corps (JROTC)</w:t>
      </w:r>
      <w:r w:rsidRPr="1B04268E" w:rsidR="3C136255">
        <w:rPr>
          <w:rFonts w:ascii="Calibri" w:hAnsi="Calibri" w:eastAsia="Calibri" w:cs="Calibri"/>
          <w:color w:val="000000" w:themeColor="text1" w:themeTint="FF" w:themeShade="FF"/>
        </w:rPr>
        <w:t xml:space="preserve"> is a federal program sponsored by the United States Armed Forces in high schools </w:t>
      </w:r>
      <w:r w:rsidRPr="1B04268E" w:rsidR="3C136255">
        <w:rPr>
          <w:rFonts w:ascii="Calibri" w:hAnsi="Calibri" w:eastAsia="Calibri" w:cs="Calibri"/>
          <w:color w:val="000000" w:themeColor="text1" w:themeTint="FF" w:themeShade="FF"/>
        </w:rPr>
        <w:t>and also</w:t>
      </w:r>
      <w:r w:rsidRPr="1B04268E" w:rsidR="3C136255">
        <w:rPr>
          <w:rFonts w:ascii="Calibri" w:hAnsi="Calibri" w:eastAsia="Calibri" w:cs="Calibri"/>
          <w:color w:val="000000" w:themeColor="text1" w:themeTint="FF" w:themeShade="FF"/>
        </w:rPr>
        <w:t xml:space="preserve"> in some middle schools.</w:t>
      </w:r>
      <w:r w:rsidRPr="1B04268E" w:rsidR="3ADD98D3">
        <w:rPr>
          <w:rFonts w:ascii="Calibri" w:hAnsi="Calibri" w:eastAsia="Calibri" w:cs="Calibri"/>
          <w:color w:val="000000" w:themeColor="text1" w:themeTint="FF" w:themeShade="FF"/>
        </w:rPr>
        <w:t xml:space="preserve"> </w:t>
      </w:r>
      <w:r w:rsidRPr="1B04268E" w:rsidR="3C136255">
        <w:rPr>
          <w:rFonts w:ascii="Calibri" w:hAnsi="Calibri" w:eastAsia="Calibri" w:cs="Calibri"/>
          <w:color w:val="000000" w:themeColor="text1" w:themeTint="FF" w:themeShade="FF"/>
        </w:rPr>
        <w:t>The program can include precision and exhibition military drill competitions, air rifle competitions (optional), Raider Challenge competitions, JROTC Leadership and Academic Bowl (JLAB), Science, Technology, Engineering, and Mathematics (STEM) Camp, and a physical fitness competition known as JROTC Cadet Leadership Challenge (JCLC).</w:t>
      </w:r>
      <w:r w:rsidRPr="1B04268E" w:rsidR="3ADD98D3">
        <w:rPr>
          <w:rFonts w:ascii="Calibri" w:hAnsi="Calibri" w:eastAsia="Calibri" w:cs="Calibri"/>
          <w:color w:val="000000" w:themeColor="text1" w:themeTint="FF" w:themeShade="FF"/>
        </w:rPr>
        <w:t xml:space="preserve"> </w:t>
      </w:r>
      <w:r w:rsidRPr="1B04268E" w:rsidR="3C136255">
        <w:rPr>
          <w:rFonts w:ascii="Calibri" w:hAnsi="Calibri" w:eastAsia="Calibri" w:cs="Calibri"/>
          <w:color w:val="000000" w:themeColor="text1" w:themeTint="FF" w:themeShade="FF"/>
        </w:rPr>
        <w:t xml:space="preserve">Learn more at: </w:t>
      </w:r>
      <w:hyperlink r:id="R5634114706de436e">
        <w:r w:rsidRPr="1B04268E" w:rsidR="3C136255">
          <w:rPr>
            <w:rStyle w:val="Hyperlink"/>
            <w:rFonts w:ascii="Calibri" w:hAnsi="Calibri" w:eastAsia="Calibri" w:cs="Calibri"/>
          </w:rPr>
          <w:t>https://www.todaysmilitary.com/education-training/rotc-programs</w:t>
        </w:r>
      </w:hyperlink>
      <w:r w:rsidRPr="1B04268E" w:rsidR="5DD5E196">
        <w:rPr>
          <w:rFonts w:ascii="Calibri" w:hAnsi="Calibri" w:eastAsia="Calibri" w:cs="Calibri"/>
          <w:color w:val="000000" w:themeColor="text1" w:themeTint="FF" w:themeShade="FF"/>
        </w:rPr>
        <w:t>.</w:t>
      </w:r>
    </w:p>
    <w:p w:rsidR="00BF5F1A" w:rsidP="207B8EDE" w:rsidRDefault="3C136255" w14:paraId="19CBE385" w14:textId="7EADEA2A">
      <w:pPr>
        <w:pStyle w:val="ListParagraph"/>
        <w:numPr>
          <w:ilvl w:val="0"/>
          <w:numId w:val="17"/>
        </w:numPr>
        <w:spacing w:after="0"/>
        <w:rPr>
          <w:rFonts w:ascii="Calibri" w:hAnsi="Calibri" w:eastAsia="Calibri" w:cs="Calibri"/>
          <w:color w:val="000000" w:themeColor="text1"/>
        </w:rPr>
      </w:pPr>
      <w:r w:rsidRPr="1B04268E" w:rsidR="3C136255">
        <w:rPr>
          <w:rFonts w:ascii="Calibri" w:hAnsi="Calibri" w:eastAsia="Calibri" w:cs="Calibri"/>
          <w:b w:val="1"/>
          <w:bCs w:val="1"/>
          <w:color w:val="000000" w:themeColor="text1" w:themeTint="FF" w:themeShade="FF"/>
        </w:rPr>
        <w:t xml:space="preserve">Early college credit courses </w:t>
      </w:r>
      <w:r w:rsidRPr="1B04268E" w:rsidR="3C136255">
        <w:rPr>
          <w:rFonts w:ascii="Calibri" w:hAnsi="Calibri" w:eastAsia="Calibri" w:cs="Calibri"/>
          <w:color w:val="000000" w:themeColor="text1" w:themeTint="FF" w:themeShade="FF"/>
        </w:rPr>
        <w:t>that allow you to earn both high school and college credit, such as Advanced Placement (AP), International Baccalaureate (IB), Advanced International Certificate of Education (AICE) or dual enrollment.</w:t>
      </w:r>
    </w:p>
    <w:p w:rsidR="00BF5F1A" w:rsidP="207B8EDE" w:rsidRDefault="3C136255" w14:paraId="6D12FED8" w14:textId="18D79622">
      <w:pPr>
        <w:spacing w:after="0"/>
        <w:rPr>
          <w:rFonts w:ascii="Calibri" w:hAnsi="Calibri" w:eastAsia="Calibri" w:cs="Calibri"/>
          <w:color w:val="000000" w:themeColor="text1"/>
        </w:rPr>
      </w:pPr>
      <w:r w:rsidRPr="207B8EDE">
        <w:rPr>
          <w:rFonts w:ascii="Calibri" w:hAnsi="Calibri" w:eastAsia="Calibri" w:cs="Calibri"/>
          <w:b/>
          <w:bCs/>
          <w:color w:val="000000" w:themeColor="text1"/>
        </w:rPr>
        <w:t>Extracurricular Activities</w:t>
      </w:r>
    </w:p>
    <w:p w:rsidR="00BF5F1A" w:rsidP="207B8EDE" w:rsidRDefault="3C136255" w14:paraId="0E4D95E1" w14:textId="4E3992E1">
      <w:pPr>
        <w:spacing w:after="0"/>
        <w:rPr>
          <w:rFonts w:ascii="Calibri" w:hAnsi="Calibri" w:eastAsia="Calibri" w:cs="Calibri"/>
          <w:color w:val="000000" w:themeColor="text1"/>
        </w:rPr>
      </w:pPr>
      <w:r w:rsidRPr="1FED1496">
        <w:rPr>
          <w:rFonts w:ascii="Calibri" w:hAnsi="Calibri" w:eastAsia="Calibri" w:cs="Calibri"/>
          <w:color w:val="000000" w:themeColor="text1"/>
        </w:rPr>
        <w:t>There are many other activities that can help you build skills, build relationships, and build a competitive resume or application.</w:t>
      </w:r>
      <w:r w:rsidRPr="1FED1496" w:rsidR="3ADD98D3">
        <w:rPr>
          <w:rFonts w:ascii="Calibri" w:hAnsi="Calibri" w:eastAsia="Calibri" w:cs="Calibri"/>
          <w:color w:val="000000" w:themeColor="text1"/>
        </w:rPr>
        <w:t xml:space="preserve"> </w:t>
      </w:r>
      <w:r w:rsidRPr="1FED1496">
        <w:rPr>
          <w:rFonts w:ascii="Calibri" w:hAnsi="Calibri" w:eastAsia="Calibri" w:cs="Calibri"/>
          <w:color w:val="000000" w:themeColor="text1"/>
        </w:rPr>
        <w:t>Below are a few extracurricular activities ideas to consider.</w:t>
      </w:r>
      <w:r w:rsidRPr="1FED1496" w:rsidR="3ADD98D3">
        <w:rPr>
          <w:rFonts w:ascii="Calibri" w:hAnsi="Calibri" w:eastAsia="Calibri" w:cs="Calibri"/>
          <w:color w:val="000000" w:themeColor="text1"/>
        </w:rPr>
        <w:t xml:space="preserve"> </w:t>
      </w:r>
      <w:r w:rsidRPr="1FED1496">
        <w:rPr>
          <w:rFonts w:ascii="Calibri" w:hAnsi="Calibri" w:eastAsia="Calibri" w:cs="Calibri"/>
          <w:color w:val="000000" w:themeColor="text1"/>
        </w:rPr>
        <w:t>Check with your school on what is currently offered and, if it isn’t yet offered, see if there is a way you can help start something!</w:t>
      </w:r>
      <w:r w:rsidRPr="1FED1496" w:rsidR="3ADD98D3">
        <w:rPr>
          <w:rFonts w:ascii="Calibri" w:hAnsi="Calibri" w:eastAsia="Calibri" w:cs="Calibri"/>
          <w:color w:val="000000" w:themeColor="text1"/>
        </w:rPr>
        <w:t xml:space="preserve"> </w:t>
      </w:r>
    </w:p>
    <w:p w:rsidR="00BF5F1A" w:rsidP="207B8EDE" w:rsidRDefault="3C136255" w14:paraId="49419A0A" w14:textId="32115906">
      <w:pPr>
        <w:pStyle w:val="ListParagraph"/>
        <w:numPr>
          <w:ilvl w:val="0"/>
          <w:numId w:val="13"/>
        </w:numPr>
        <w:spacing w:after="0"/>
        <w:rPr>
          <w:rFonts w:ascii="Calibri" w:hAnsi="Calibri" w:eastAsia="Calibri" w:cs="Calibri"/>
          <w:color w:val="000000" w:themeColor="text1"/>
        </w:rPr>
      </w:pPr>
      <w:r w:rsidRPr="207B8EDE">
        <w:rPr>
          <w:rFonts w:ascii="Calibri" w:hAnsi="Calibri" w:eastAsia="Calibri" w:cs="Calibri"/>
          <w:b/>
          <w:bCs/>
          <w:color w:val="000000" w:themeColor="text1"/>
        </w:rPr>
        <w:lastRenderedPageBreak/>
        <w:t>Join an academic club and competition</w:t>
      </w:r>
    </w:p>
    <w:p w:rsidR="00BF5F1A" w:rsidP="207B8EDE" w:rsidRDefault="3C136255" w14:paraId="4ED23EE8" w14:textId="329D1C16">
      <w:pPr>
        <w:pStyle w:val="ListParagraph"/>
        <w:numPr>
          <w:ilvl w:val="0"/>
          <w:numId w:val="13"/>
        </w:numPr>
        <w:spacing w:after="0"/>
        <w:rPr>
          <w:rFonts w:ascii="Calibri" w:hAnsi="Calibri" w:eastAsia="Calibri" w:cs="Calibri"/>
          <w:color w:val="000000" w:themeColor="text1"/>
        </w:rPr>
      </w:pPr>
      <w:r w:rsidRPr="643831B2">
        <w:rPr>
          <w:rFonts w:ascii="Calibri" w:hAnsi="Calibri" w:eastAsia="Calibri" w:cs="Calibri"/>
          <w:b/>
          <w:bCs/>
          <w:color w:val="000000" w:themeColor="text1"/>
        </w:rPr>
        <w:t xml:space="preserve">Gain job skills and experience </w:t>
      </w:r>
      <w:r w:rsidRPr="643831B2">
        <w:rPr>
          <w:rFonts w:ascii="Calibri" w:hAnsi="Calibri" w:eastAsia="Calibri" w:cs="Calibri"/>
          <w:color w:val="000000" w:themeColor="text1"/>
        </w:rPr>
        <w:t>through:</w:t>
      </w:r>
    </w:p>
    <w:p w:rsidR="00BF5F1A" w:rsidP="207B8EDE" w:rsidRDefault="3C136255" w14:paraId="617D332F" w14:textId="740A6558">
      <w:pPr>
        <w:pStyle w:val="ListParagraph"/>
        <w:numPr>
          <w:ilvl w:val="1"/>
          <w:numId w:val="13"/>
        </w:numPr>
        <w:spacing w:after="0"/>
        <w:rPr>
          <w:rFonts w:ascii="Calibri" w:hAnsi="Calibri" w:eastAsia="Calibri" w:cs="Calibri"/>
          <w:color w:val="000000" w:themeColor="text1"/>
        </w:rPr>
      </w:pPr>
      <w:r w:rsidRPr="1B04268E" w:rsidR="3C136255">
        <w:rPr>
          <w:rFonts w:ascii="Calibri" w:hAnsi="Calibri" w:eastAsia="Calibri" w:cs="Calibri"/>
          <w:color w:val="000000" w:themeColor="text1" w:themeTint="FF" w:themeShade="FF"/>
        </w:rPr>
        <w:t>Career and Technical Student Organization (</w:t>
      </w:r>
      <w:hyperlink r:id="Rc3e6642c371d43d4">
        <w:r w:rsidRPr="1B04268E" w:rsidR="3C136255">
          <w:rPr>
            <w:rStyle w:val="Hyperlink"/>
            <w:rFonts w:ascii="Calibri" w:hAnsi="Calibri" w:eastAsia="Calibri" w:cs="Calibri"/>
          </w:rPr>
          <w:t>CTSO)</w:t>
        </w:r>
      </w:hyperlink>
      <w:r w:rsidRPr="1B04268E" w:rsidR="3C136255">
        <w:rPr>
          <w:rFonts w:ascii="Calibri" w:hAnsi="Calibri" w:eastAsia="Calibri" w:cs="Calibri"/>
          <w:color w:val="000000" w:themeColor="text1" w:themeTint="FF" w:themeShade="FF"/>
        </w:rPr>
        <w:t xml:space="preserve"> is an extracurricular group for students on career pathways to further their knowledge and skills by </w:t>
      </w:r>
      <w:r w:rsidRPr="1B04268E" w:rsidR="3C136255">
        <w:rPr>
          <w:rFonts w:ascii="Calibri" w:hAnsi="Calibri" w:eastAsia="Calibri" w:cs="Calibri"/>
          <w:color w:val="000000" w:themeColor="text1" w:themeTint="FF" w:themeShade="FF"/>
        </w:rPr>
        <w:t>participating</w:t>
      </w:r>
      <w:r w:rsidRPr="1B04268E" w:rsidR="3C136255">
        <w:rPr>
          <w:rFonts w:ascii="Calibri" w:hAnsi="Calibri" w:eastAsia="Calibri" w:cs="Calibri"/>
          <w:color w:val="000000" w:themeColor="text1" w:themeTint="FF" w:themeShade="FF"/>
        </w:rPr>
        <w:t xml:space="preserve"> in activities, events and competitions.</w:t>
      </w:r>
    </w:p>
    <w:p w:rsidR="00BF5F1A" w:rsidP="207B8EDE" w:rsidRDefault="00AE60BC" w14:paraId="16442274" w14:textId="7487B57C">
      <w:pPr>
        <w:pStyle w:val="ListParagraph"/>
        <w:numPr>
          <w:ilvl w:val="1"/>
          <w:numId w:val="13"/>
        </w:numPr>
        <w:spacing w:after="0"/>
        <w:rPr>
          <w:rFonts w:ascii="Calibri" w:hAnsi="Calibri" w:eastAsia="Calibri" w:cs="Calibri"/>
          <w:color w:val="000000" w:themeColor="text1"/>
        </w:rPr>
      </w:pPr>
      <w:hyperlink r:id="R742cce32abeb4157">
        <w:r w:rsidRPr="1B04268E" w:rsidR="3C136255">
          <w:rPr>
            <w:rStyle w:val="Hyperlink"/>
            <w:rFonts w:ascii="Calibri" w:hAnsi="Calibri" w:eastAsia="Calibri" w:cs="Calibri"/>
          </w:rPr>
          <w:t>Civil Air Patrol</w:t>
        </w:r>
      </w:hyperlink>
      <w:r w:rsidRPr="1B04268E" w:rsidR="3C136255">
        <w:rPr>
          <w:rFonts w:ascii="Calibri" w:hAnsi="Calibri" w:eastAsia="Calibri" w:cs="Calibri"/>
          <w:color w:val="000000" w:themeColor="text1" w:themeTint="FF" w:themeShade="FF"/>
        </w:rPr>
        <w:t xml:space="preserve"> Cadet Program is a program offered through the U.S. Air Force where students can build leadership, aerospace knowledge, fitness and character.</w:t>
      </w:r>
    </w:p>
    <w:p w:rsidR="1FF80218" w:rsidP="643831B2" w:rsidRDefault="00AE60BC" w14:paraId="4E28B33F" w14:textId="14FF89F1">
      <w:pPr>
        <w:pStyle w:val="ListParagraph"/>
        <w:numPr>
          <w:ilvl w:val="1"/>
          <w:numId w:val="13"/>
        </w:numPr>
        <w:spacing w:after="0"/>
        <w:rPr/>
      </w:pPr>
      <w:hyperlink r:id="R07e96c3c427d4579">
        <w:r w:rsidRPr="1B04268E" w:rsidR="1FF80218">
          <w:rPr>
            <w:rStyle w:val="Hyperlink"/>
            <w:rFonts w:ascii="Calibri" w:hAnsi="Calibri" w:eastAsia="Calibri" w:cs="Calibri"/>
          </w:rPr>
          <w:t>Junior Achievement</w:t>
        </w:r>
      </w:hyperlink>
      <w:r w:rsidRPr="1B04268E" w:rsidR="1FF80218">
        <w:rPr>
          <w:rFonts w:ascii="Calibri" w:hAnsi="Calibri" w:eastAsia="Calibri" w:cs="Calibri"/>
          <w:color w:val="000000" w:themeColor="text1" w:themeTint="FF" w:themeShade="FF"/>
        </w:rPr>
        <w:t xml:space="preserve">, which </w:t>
      </w:r>
      <w:r w:rsidRPr="1B04268E" w:rsidR="1FF80218">
        <w:rPr>
          <w:rFonts w:ascii="Calibri" w:hAnsi="Calibri" w:eastAsia="Calibri" w:cs="Calibri"/>
          <w:color w:val="000000" w:themeColor="text1" w:themeTint="FF" w:themeShade="FF"/>
        </w:rPr>
        <w:t>provides</w:t>
      </w:r>
      <w:r w:rsidRPr="1B04268E" w:rsidR="1FF80218">
        <w:rPr>
          <w:rFonts w:ascii="Calibri" w:hAnsi="Calibri" w:eastAsia="Calibri" w:cs="Calibri"/>
          <w:color w:val="000000" w:themeColor="text1" w:themeTint="FF" w:themeShade="FF"/>
        </w:rPr>
        <w:t xml:space="preserve"> experiential learning opportunities for </w:t>
      </w:r>
      <w:r w:rsidRPr="1B04268E" w:rsidR="1FF80218">
        <w:rPr>
          <w:color w:val="1F1F1F"/>
          <w:sz w:val="24"/>
          <w:szCs w:val="24"/>
        </w:rPr>
        <w:t>entrepreneurship, work readiness and financial literacy.</w:t>
      </w:r>
    </w:p>
    <w:p w:rsidR="00BF5F1A" w:rsidP="207B8EDE" w:rsidRDefault="3C136255" w14:paraId="50EC257F" w14:textId="5B10C0DB">
      <w:pPr>
        <w:pStyle w:val="ListParagraph"/>
        <w:numPr>
          <w:ilvl w:val="1"/>
          <w:numId w:val="13"/>
        </w:numPr>
        <w:spacing w:after="0"/>
        <w:rPr>
          <w:rFonts w:ascii="Calibri" w:hAnsi="Calibri" w:eastAsia="Calibri" w:cs="Calibri"/>
          <w:color w:val="000000" w:themeColor="text1"/>
        </w:rPr>
      </w:pPr>
      <w:r w:rsidRPr="207B8EDE">
        <w:rPr>
          <w:rFonts w:ascii="Calibri" w:hAnsi="Calibri" w:eastAsia="Calibri" w:cs="Calibri"/>
          <w:color w:val="000000" w:themeColor="text1"/>
        </w:rPr>
        <w:t>Employment – work part time during school or full time over the summer.</w:t>
      </w:r>
    </w:p>
    <w:p w:rsidR="00BF5F1A" w:rsidP="207B8EDE" w:rsidRDefault="3C136255" w14:paraId="7FC6C2FA" w14:textId="588D87F3">
      <w:pPr>
        <w:pStyle w:val="ListParagraph"/>
        <w:numPr>
          <w:ilvl w:val="1"/>
          <w:numId w:val="13"/>
        </w:numPr>
        <w:spacing w:after="0"/>
        <w:rPr>
          <w:rFonts w:ascii="Calibri" w:hAnsi="Calibri" w:eastAsia="Calibri" w:cs="Calibri"/>
          <w:color w:val="000000" w:themeColor="text1"/>
        </w:rPr>
      </w:pPr>
      <w:r w:rsidRPr="207B8EDE">
        <w:rPr>
          <w:rFonts w:ascii="Calibri" w:hAnsi="Calibri" w:eastAsia="Calibri" w:cs="Calibri"/>
          <w:color w:val="000000" w:themeColor="text1"/>
        </w:rPr>
        <w:t>Entrepreneurship/Freelancing – making goods or providing services on your own to earn money.</w:t>
      </w:r>
    </w:p>
    <w:p w:rsidR="00BF5F1A" w:rsidP="207B8EDE" w:rsidRDefault="3C136255" w14:paraId="1C8737F2" w14:textId="4E270E6E">
      <w:pPr>
        <w:pStyle w:val="ListParagraph"/>
        <w:numPr>
          <w:ilvl w:val="0"/>
          <w:numId w:val="13"/>
        </w:numPr>
        <w:spacing w:after="0"/>
        <w:rPr>
          <w:rFonts w:ascii="Calibri" w:hAnsi="Calibri" w:eastAsia="Calibri" w:cs="Calibri"/>
          <w:color w:val="000000" w:themeColor="text1"/>
        </w:rPr>
      </w:pPr>
      <w:r w:rsidRPr="207B8EDE">
        <w:rPr>
          <w:rFonts w:ascii="Calibri" w:hAnsi="Calibri" w:eastAsia="Calibri" w:cs="Calibri"/>
          <w:b/>
          <w:bCs/>
          <w:color w:val="000000" w:themeColor="text1"/>
        </w:rPr>
        <w:t xml:space="preserve">Develop leadership skill </w:t>
      </w:r>
      <w:r w:rsidRPr="207B8EDE">
        <w:rPr>
          <w:rFonts w:ascii="Calibri" w:hAnsi="Calibri" w:eastAsia="Calibri" w:cs="Calibri"/>
          <w:color w:val="000000" w:themeColor="text1"/>
        </w:rPr>
        <w:t xml:space="preserve">through: </w:t>
      </w:r>
    </w:p>
    <w:p w:rsidR="00BF5F1A" w:rsidP="207B8EDE" w:rsidRDefault="3C136255" w14:paraId="203EA9A0" w14:textId="553DEFE0">
      <w:pPr>
        <w:pStyle w:val="ListParagraph"/>
        <w:numPr>
          <w:ilvl w:val="1"/>
          <w:numId w:val="13"/>
        </w:numPr>
        <w:spacing w:after="0"/>
        <w:rPr>
          <w:rFonts w:ascii="Calibri" w:hAnsi="Calibri" w:eastAsia="Calibri" w:cs="Calibri"/>
          <w:color w:val="000000" w:themeColor="text1"/>
        </w:rPr>
      </w:pPr>
      <w:r w:rsidRPr="1FED1496">
        <w:rPr>
          <w:rFonts w:ascii="Calibri" w:hAnsi="Calibri" w:eastAsia="Calibri" w:cs="Calibri"/>
          <w:color w:val="000000" w:themeColor="text1"/>
        </w:rPr>
        <w:t>Student government</w:t>
      </w:r>
      <w:r w:rsidRPr="1FED1496" w:rsidR="6A7D157C">
        <w:rPr>
          <w:rFonts w:ascii="Calibri" w:hAnsi="Calibri" w:eastAsia="Calibri" w:cs="Calibri"/>
          <w:color w:val="000000" w:themeColor="text1"/>
        </w:rPr>
        <w:t>.</w:t>
      </w:r>
    </w:p>
    <w:p w:rsidR="6AE5E1EF" w:rsidP="643831B2" w:rsidRDefault="6AE5E1EF" w14:paraId="1E042924" w14:textId="4CD7B175">
      <w:pPr>
        <w:pStyle w:val="ListParagraph"/>
        <w:numPr>
          <w:ilvl w:val="1"/>
          <w:numId w:val="13"/>
        </w:numPr>
        <w:spacing w:after="0"/>
        <w:rPr>
          <w:rFonts w:ascii="Calibri" w:hAnsi="Calibri" w:eastAsia="Calibri" w:cs="Calibri"/>
          <w:color w:val="000000" w:themeColor="text1"/>
        </w:rPr>
      </w:pPr>
      <w:r w:rsidRPr="1FED1496">
        <w:rPr>
          <w:rFonts w:ascii="Calibri" w:hAnsi="Calibri" w:eastAsia="Calibri" w:cs="Calibri"/>
          <w:color w:val="000000" w:themeColor="text1"/>
        </w:rPr>
        <w:t>Model UN</w:t>
      </w:r>
      <w:r w:rsidRPr="1FED1496" w:rsidR="6A7D157C">
        <w:rPr>
          <w:rFonts w:ascii="Calibri" w:hAnsi="Calibri" w:eastAsia="Calibri" w:cs="Calibri"/>
          <w:color w:val="000000" w:themeColor="text1"/>
        </w:rPr>
        <w:t>.</w:t>
      </w:r>
    </w:p>
    <w:p w:rsidR="7C37B19A" w:rsidP="643831B2" w:rsidRDefault="7C37B19A" w14:paraId="6C28FCD6" w14:textId="36CF99F7">
      <w:pPr>
        <w:pStyle w:val="ListParagraph"/>
        <w:numPr>
          <w:ilvl w:val="1"/>
          <w:numId w:val="13"/>
        </w:numPr>
        <w:spacing w:after="0"/>
        <w:rPr>
          <w:rFonts w:ascii="Calibri" w:hAnsi="Calibri" w:eastAsia="Calibri" w:cs="Calibri"/>
          <w:color w:val="000000" w:themeColor="text1"/>
        </w:rPr>
      </w:pPr>
      <w:r w:rsidRPr="1FED1496">
        <w:rPr>
          <w:rFonts w:ascii="Calibri" w:hAnsi="Calibri" w:eastAsia="Calibri" w:cs="Calibri"/>
          <w:color w:val="000000" w:themeColor="text1"/>
        </w:rPr>
        <w:t>The American Legion’s Boys and Girls State</w:t>
      </w:r>
      <w:r w:rsidRPr="1FED1496" w:rsidR="3879D2DA">
        <w:rPr>
          <w:rFonts w:ascii="Calibri" w:hAnsi="Calibri" w:eastAsia="Calibri" w:cs="Calibri"/>
          <w:color w:val="000000" w:themeColor="text1"/>
        </w:rPr>
        <w:t>.</w:t>
      </w:r>
    </w:p>
    <w:p w:rsidR="7C37B19A" w:rsidP="643831B2" w:rsidRDefault="7C37B19A" w14:paraId="7207A161" w14:textId="671DD676">
      <w:pPr>
        <w:pStyle w:val="ListParagraph"/>
        <w:numPr>
          <w:ilvl w:val="1"/>
          <w:numId w:val="13"/>
        </w:numPr>
        <w:spacing w:after="0"/>
        <w:rPr>
          <w:rFonts w:ascii="Calibri" w:hAnsi="Calibri" w:eastAsia="Calibri" w:cs="Calibri"/>
          <w:color w:val="000000" w:themeColor="text1"/>
        </w:rPr>
      </w:pPr>
      <w:r w:rsidRPr="1FED1496">
        <w:rPr>
          <w:rFonts w:ascii="Calibri" w:hAnsi="Calibri" w:eastAsia="Calibri" w:cs="Calibri"/>
          <w:color w:val="000000" w:themeColor="text1"/>
        </w:rPr>
        <w:t>Speech or debate club</w:t>
      </w:r>
      <w:r w:rsidRPr="1FED1496" w:rsidR="3879D2DA">
        <w:rPr>
          <w:rFonts w:ascii="Calibri" w:hAnsi="Calibri" w:eastAsia="Calibri" w:cs="Calibri"/>
          <w:color w:val="000000" w:themeColor="text1"/>
        </w:rPr>
        <w:t>.</w:t>
      </w:r>
    </w:p>
    <w:p w:rsidR="00BF5F1A" w:rsidP="207B8EDE" w:rsidRDefault="00AE60BC" w14:paraId="12492DE1" w14:textId="1F6C9561">
      <w:pPr>
        <w:pStyle w:val="ListParagraph"/>
        <w:numPr>
          <w:ilvl w:val="1"/>
          <w:numId w:val="13"/>
        </w:numPr>
        <w:spacing w:after="0"/>
        <w:rPr>
          <w:rFonts w:ascii="Calibri" w:hAnsi="Calibri" w:eastAsia="Calibri" w:cs="Calibri"/>
          <w:color w:val="000000" w:themeColor="text1"/>
        </w:rPr>
      </w:pPr>
      <w:hyperlink r:id="rId18">
        <w:r w:rsidRPr="643831B2" w:rsidR="3C136255">
          <w:rPr>
            <w:rStyle w:val="Hyperlink"/>
            <w:rFonts w:ascii="Calibri" w:hAnsi="Calibri" w:eastAsia="Calibri" w:cs="Calibri"/>
          </w:rPr>
          <w:t>Beta Club</w:t>
        </w:r>
      </w:hyperlink>
      <w:r w:rsidRPr="643831B2" w:rsidR="3C136255">
        <w:rPr>
          <w:rFonts w:ascii="Calibri" w:hAnsi="Calibri" w:eastAsia="Calibri" w:cs="Calibri"/>
          <w:color w:val="000000" w:themeColor="text1"/>
        </w:rPr>
        <w:t xml:space="preserve"> provides opportunities to build leadership skills and serve community needs.</w:t>
      </w:r>
    </w:p>
    <w:p w:rsidR="00BF5F1A" w:rsidP="207B8EDE" w:rsidRDefault="3C136255" w14:paraId="2B0F322D" w14:textId="2642D6E4">
      <w:pPr>
        <w:pStyle w:val="ListParagraph"/>
        <w:numPr>
          <w:ilvl w:val="0"/>
          <w:numId w:val="13"/>
        </w:numPr>
        <w:spacing w:after="0"/>
        <w:rPr>
          <w:rFonts w:ascii="Calibri" w:hAnsi="Calibri" w:eastAsia="Calibri" w:cs="Calibri"/>
          <w:color w:val="000000" w:themeColor="text1"/>
        </w:rPr>
      </w:pPr>
      <w:r w:rsidRPr="1B04268E" w:rsidR="3C136255">
        <w:rPr>
          <w:rFonts w:ascii="Calibri" w:hAnsi="Calibri" w:eastAsia="Calibri" w:cs="Calibri"/>
          <w:b w:val="1"/>
          <w:bCs w:val="1"/>
          <w:color w:val="000000" w:themeColor="text1" w:themeTint="FF" w:themeShade="FF"/>
        </w:rPr>
        <w:t xml:space="preserve">Engage your community </w:t>
      </w:r>
      <w:r w:rsidRPr="1B04268E" w:rsidR="3C136255">
        <w:rPr>
          <w:rFonts w:ascii="Calibri" w:hAnsi="Calibri" w:eastAsia="Calibri" w:cs="Calibri"/>
          <w:color w:val="000000" w:themeColor="text1" w:themeTint="FF" w:themeShade="FF"/>
        </w:rPr>
        <w:t>through volunteering, community service, religious activities</w:t>
      </w:r>
      <w:r w:rsidRPr="1B04268E" w:rsidR="45F3311F">
        <w:rPr>
          <w:rFonts w:ascii="Calibri" w:hAnsi="Calibri" w:eastAsia="Calibri" w:cs="Calibri"/>
          <w:color w:val="000000" w:themeColor="text1" w:themeTint="FF" w:themeShade="FF"/>
        </w:rPr>
        <w:t>, community-based organizations and</w:t>
      </w:r>
      <w:r w:rsidRPr="1B04268E" w:rsidR="2253D1FC">
        <w:rPr>
          <w:rFonts w:ascii="Calibri" w:hAnsi="Calibri" w:eastAsia="Calibri" w:cs="Calibri"/>
          <w:color w:val="000000" w:themeColor="text1" w:themeTint="FF" w:themeShade="FF"/>
        </w:rPr>
        <w:t>/or</w:t>
      </w:r>
      <w:r w:rsidRPr="1B04268E" w:rsidR="45F3311F">
        <w:rPr>
          <w:rFonts w:ascii="Calibri" w:hAnsi="Calibri" w:eastAsia="Calibri" w:cs="Calibri"/>
          <w:color w:val="000000" w:themeColor="text1" w:themeTint="FF" w:themeShade="FF"/>
        </w:rPr>
        <w:t xml:space="preserve"> faith-based organizations</w:t>
      </w:r>
      <w:r w:rsidRPr="1B04268E" w:rsidR="3C136255">
        <w:rPr>
          <w:rFonts w:ascii="Calibri" w:hAnsi="Calibri" w:eastAsia="Calibri" w:cs="Calibri"/>
          <w:color w:val="000000" w:themeColor="text1" w:themeTint="FF" w:themeShade="FF"/>
        </w:rPr>
        <w:t>.</w:t>
      </w:r>
    </w:p>
    <w:p w:rsidR="00BF5F1A" w:rsidP="207B8EDE" w:rsidRDefault="3C136255" w14:paraId="02CB3D93" w14:textId="062F3555">
      <w:pPr>
        <w:pStyle w:val="ListParagraph"/>
        <w:numPr>
          <w:ilvl w:val="0"/>
          <w:numId w:val="13"/>
        </w:numPr>
        <w:spacing w:after="0"/>
        <w:rPr>
          <w:rFonts w:ascii="Calibri" w:hAnsi="Calibri" w:eastAsia="Calibri" w:cs="Calibri"/>
          <w:color w:val="000000" w:themeColor="text1"/>
        </w:rPr>
      </w:pPr>
      <w:r w:rsidRPr="1B04268E" w:rsidR="3C136255">
        <w:rPr>
          <w:rFonts w:ascii="Calibri" w:hAnsi="Calibri" w:eastAsia="Calibri" w:cs="Calibri"/>
          <w:b w:val="1"/>
          <w:bCs w:val="1"/>
          <w:color w:val="000000" w:themeColor="text1" w:themeTint="FF" w:themeShade="FF"/>
        </w:rPr>
        <w:t>Take up a hobby</w:t>
      </w:r>
      <w:r w:rsidRPr="1B04268E" w:rsidR="3C136255">
        <w:rPr>
          <w:rFonts w:ascii="Calibri" w:hAnsi="Calibri" w:eastAsia="Calibri" w:cs="Calibri"/>
          <w:color w:val="000000" w:themeColor="text1" w:themeTint="FF" w:themeShade="FF"/>
        </w:rPr>
        <w:t xml:space="preserve">, such as sports, scouting, </w:t>
      </w:r>
      <w:r w:rsidRPr="1B04268E" w:rsidR="3B8BE4CD">
        <w:rPr>
          <w:rFonts w:ascii="Calibri" w:hAnsi="Calibri" w:eastAsia="Calibri" w:cs="Calibri"/>
          <w:color w:val="000000" w:themeColor="text1" w:themeTint="FF" w:themeShade="FF"/>
        </w:rPr>
        <w:t xml:space="preserve">4-H, </w:t>
      </w:r>
      <w:r w:rsidRPr="1B04268E" w:rsidR="3C136255">
        <w:rPr>
          <w:rFonts w:ascii="Calibri" w:hAnsi="Calibri" w:eastAsia="Calibri" w:cs="Calibri"/>
          <w:color w:val="000000" w:themeColor="text1" w:themeTint="FF" w:themeShade="FF"/>
        </w:rPr>
        <w:t>art, music, social media and/or performance.</w:t>
      </w:r>
    </w:p>
    <w:p w:rsidR="00BF5F1A" w:rsidP="207B8EDE" w:rsidRDefault="00BF5F1A" w14:paraId="56C68CCD" w14:textId="562694B1">
      <w:pPr>
        <w:spacing w:after="0"/>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207B8EDE" w14:paraId="451E9E64" w14:textId="77777777">
        <w:tc>
          <w:tcPr>
            <w:tcW w:w="10795" w:type="dxa"/>
            <w:shd w:val="clear" w:color="auto" w:fill="162662"/>
          </w:tcPr>
          <w:p w:rsidR="00BF5F1A" w:rsidP="00BF5F1A" w:rsidRDefault="00BF5F1A" w14:paraId="52B000E1" w14:textId="30781C06">
            <w:pPr>
              <w:jc w:val="center"/>
            </w:pPr>
            <w:r w:rsidRPr="00BF5F1A">
              <w:rPr>
                <w:b/>
                <w:sz w:val="36"/>
              </w:rPr>
              <w:t>Do</w:t>
            </w:r>
          </w:p>
        </w:tc>
      </w:tr>
    </w:tbl>
    <w:p w:rsidR="00BF5F1A" w:rsidP="207B8EDE" w:rsidRDefault="44B32C92" w14:paraId="2CCEAA31" w14:textId="36E39E54">
      <w:pPr>
        <w:spacing w:after="0"/>
        <w:rPr>
          <w:rFonts w:ascii="Calibri" w:hAnsi="Calibri" w:eastAsia="Calibri" w:cs="Calibri"/>
          <w:color w:val="000000" w:themeColor="text1"/>
        </w:rPr>
      </w:pPr>
      <w:r w:rsidRPr="207B8EDE">
        <w:rPr>
          <w:rFonts w:ascii="Calibri" w:hAnsi="Calibri" w:eastAsia="Calibri" w:cs="Calibri"/>
          <w:b/>
          <w:bCs/>
          <w:color w:val="000000" w:themeColor="text1"/>
        </w:rPr>
        <w:t>Review Local Course Offerings</w:t>
      </w:r>
    </w:p>
    <w:p w:rsidR="00BF5F1A" w:rsidP="207B8EDE" w:rsidRDefault="44B32C92" w14:paraId="295976AC" w14:textId="0758D857">
      <w:pPr>
        <w:spacing w:after="0"/>
        <w:rPr>
          <w:rFonts w:ascii="Calibri" w:hAnsi="Calibri" w:eastAsia="Calibri" w:cs="Calibri"/>
          <w:color w:val="000000" w:themeColor="text1"/>
        </w:rPr>
      </w:pPr>
      <w:r w:rsidRPr="207B8EDE">
        <w:rPr>
          <w:rFonts w:ascii="Calibri" w:hAnsi="Calibri" w:eastAsia="Calibri" w:cs="Calibri"/>
          <w:color w:val="000000" w:themeColor="text1"/>
        </w:rPr>
        <w:t>Review a copy of your local curriculum guide. Identify what courses you would be interested in enrolling in to prepare for postsecondary training and career.</w:t>
      </w:r>
    </w:p>
    <w:p w:rsidR="00BF5F1A" w:rsidP="207B8EDE" w:rsidRDefault="44B32C92" w14:paraId="256D3520" w14:textId="48289DDA">
      <w:pPr>
        <w:spacing w:after="0"/>
        <w:rPr>
          <w:rFonts w:ascii="Calibri" w:hAnsi="Calibri" w:eastAsia="Calibri" w:cs="Calibri"/>
          <w:color w:val="000000" w:themeColor="text1"/>
        </w:rPr>
      </w:pPr>
      <w:r w:rsidRPr="207B8EDE">
        <w:rPr>
          <w:rFonts w:ascii="Calibri" w:hAnsi="Calibri" w:eastAsia="Calibri" w:cs="Calibri"/>
          <w:b/>
          <w:bCs/>
          <w:color w:val="000000" w:themeColor="text1"/>
        </w:rPr>
        <w:t>Research and Brainstorm Extracurricular Ideas</w:t>
      </w:r>
    </w:p>
    <w:p w:rsidR="00BF5F1A" w:rsidP="207B8EDE" w:rsidRDefault="44B32C92" w14:paraId="57E14CCA" w14:textId="1D99CC2A">
      <w:pPr>
        <w:spacing w:after="0"/>
        <w:rPr>
          <w:rFonts w:ascii="Calibri" w:hAnsi="Calibri" w:eastAsia="Calibri" w:cs="Calibri"/>
          <w:color w:val="000000" w:themeColor="text1"/>
        </w:rPr>
      </w:pPr>
      <w:r w:rsidRPr="1FED1496">
        <w:rPr>
          <w:rFonts w:ascii="Calibri" w:hAnsi="Calibri" w:eastAsia="Calibri" w:cs="Calibri"/>
          <w:color w:val="000000" w:themeColor="text1"/>
        </w:rPr>
        <w:t>Review what clubs and organizations are available through your school.</w:t>
      </w:r>
      <w:r w:rsidRPr="1FED1496" w:rsidR="3ADD98D3">
        <w:rPr>
          <w:rFonts w:ascii="Calibri" w:hAnsi="Calibri" w:eastAsia="Calibri" w:cs="Calibri"/>
          <w:color w:val="000000" w:themeColor="text1"/>
        </w:rPr>
        <w:t xml:space="preserve"> </w:t>
      </w:r>
      <w:r w:rsidRPr="1FED1496">
        <w:rPr>
          <w:rFonts w:ascii="Calibri" w:hAnsi="Calibri" w:eastAsia="Calibri" w:cs="Calibri"/>
          <w:color w:val="000000" w:themeColor="text1"/>
        </w:rPr>
        <w:t>Identify which you are interested in joining, learning more about, or, if necessary, starting.</w:t>
      </w:r>
      <w:r w:rsidRPr="1FED1496" w:rsidR="3ADD98D3">
        <w:rPr>
          <w:rFonts w:ascii="Calibri" w:hAnsi="Calibri" w:eastAsia="Calibri" w:cs="Calibri"/>
          <w:color w:val="000000" w:themeColor="text1"/>
        </w:rPr>
        <w:t xml:space="preserve"> </w:t>
      </w: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1B04268E" w14:paraId="15D74C66" w14:textId="77777777">
        <w:tc>
          <w:tcPr>
            <w:tcW w:w="10790" w:type="dxa"/>
            <w:gridSpan w:val="2"/>
            <w:shd w:val="clear" w:color="auto" w:fill="162662"/>
            <w:tcMar/>
          </w:tcPr>
          <w:p w:rsidR="00BF5F1A" w:rsidP="00BF5F1A" w:rsidRDefault="00BF5F1A" w14:paraId="0AD7DA1D" w14:textId="4537C153">
            <w:pPr>
              <w:jc w:val="center"/>
            </w:pPr>
            <w:r w:rsidRPr="00BF5F1A">
              <w:rPr>
                <w:b/>
                <w:sz w:val="36"/>
              </w:rPr>
              <w:t>Reflect</w:t>
            </w:r>
          </w:p>
        </w:tc>
      </w:tr>
      <w:tr w:rsidR="00BF5F1A" w:rsidTr="1B04268E" w14:paraId="6CA8DF3C" w14:textId="77777777">
        <w:trPr>
          <w:trHeight w:val="2270"/>
        </w:trPr>
        <w:tc>
          <w:tcPr>
            <w:tcW w:w="1890" w:type="dxa"/>
            <w:tcBorders>
              <w:top w:val="dotted" w:color="FFFFFF" w:themeColor="background1" w:sz="12" w:space="0"/>
            </w:tcBorders>
            <w:shd w:val="clear" w:color="auto" w:fill="162662"/>
            <w:tcMar/>
          </w:tcPr>
          <w:p w:rsidR="207B8EDE" w:rsidP="207B8EDE" w:rsidRDefault="207B8EDE" w14:paraId="002268CA" w14:textId="2D2C488A">
            <w:pPr>
              <w:spacing w:line="259" w:lineRule="auto"/>
              <w:rPr>
                <w:rFonts w:ascii="Calibri" w:hAnsi="Calibri" w:eastAsia="Calibri" w:cs="Calibri"/>
                <w:color w:val="000000" w:themeColor="text1"/>
              </w:rPr>
            </w:pPr>
            <w:r w:rsidRPr="1FED1496">
              <w:rPr>
                <w:rFonts w:ascii="Calibri" w:hAnsi="Calibri" w:eastAsia="Calibri" w:cs="Calibri"/>
                <w:b/>
                <w:bCs/>
                <w:color w:val="FFFFFF" w:themeColor="background1"/>
                <w:u w:val="single"/>
              </w:rPr>
              <w:t>School Choice</w:t>
            </w:r>
            <w:r w:rsidRPr="1FED1496">
              <w:rPr>
                <w:rFonts w:ascii="Calibri" w:hAnsi="Calibri" w:eastAsia="Calibri" w:cs="Calibri"/>
                <w:color w:val="FFFFFF" w:themeColor="background1"/>
              </w:rPr>
              <w:t>: Are there other schools in your area or online that align with your postsecondary and career goals that you are interested in?</w:t>
            </w:r>
            <w:r w:rsidRPr="1FED1496" w:rsidR="3ADD98D3">
              <w:rPr>
                <w:rFonts w:ascii="Calibri" w:hAnsi="Calibri" w:eastAsia="Calibri" w:cs="Calibri"/>
                <w:color w:val="FFFFFF" w:themeColor="background1"/>
              </w:rPr>
              <w:t xml:space="preserve"> </w:t>
            </w:r>
            <w:r w:rsidRPr="1FED1496">
              <w:rPr>
                <w:rFonts w:ascii="Calibri" w:hAnsi="Calibri" w:eastAsia="Calibri" w:cs="Calibri"/>
                <w:color w:val="FFFFFF" w:themeColor="background1"/>
              </w:rPr>
              <w:t>What interests you about the school?</w:t>
            </w:r>
            <w:r w:rsidRPr="1FED1496" w:rsidR="3ADD98D3">
              <w:rPr>
                <w:rFonts w:ascii="Calibri" w:hAnsi="Calibri" w:eastAsia="Calibri" w:cs="Calibri"/>
                <w:color w:val="FFFFFF" w:themeColor="background1"/>
              </w:rPr>
              <w:t xml:space="preserve"> </w:t>
            </w:r>
            <w:r w:rsidRPr="1FED1496">
              <w:rPr>
                <w:rFonts w:ascii="Calibri" w:hAnsi="Calibri" w:eastAsia="Calibri" w:cs="Calibri"/>
                <w:color w:val="FFFFFF" w:themeColor="background1"/>
              </w:rPr>
              <w:t xml:space="preserve"> </w:t>
            </w:r>
          </w:p>
        </w:tc>
        <w:tc>
          <w:tcPr>
            <w:tcW w:w="8900" w:type="dxa"/>
            <w:tcMar/>
          </w:tcPr>
          <w:p w:rsidR="79BEEDB6" w:rsidP="79BEEDB6" w:rsidRDefault="79BEEDB6" w14:paraId="6DE80C83" w14:textId="3B259A33"/>
        </w:tc>
      </w:tr>
      <w:tr w:rsidR="79BEEDB6" w:rsidTr="1B04268E" w14:paraId="3719D1E4" w14:textId="77777777">
        <w:trPr>
          <w:trHeight w:val="2270"/>
        </w:trPr>
        <w:tc>
          <w:tcPr>
            <w:tcW w:w="1890" w:type="dxa"/>
            <w:tcBorders>
              <w:top w:val="dotted" w:color="FFFFFF" w:themeColor="background1" w:sz="12" w:space="0"/>
              <w:bottom w:val="dotted" w:color="FFFFFF" w:themeColor="background1" w:sz="12" w:space="0"/>
            </w:tcBorders>
            <w:shd w:val="clear" w:color="auto" w:fill="162662"/>
            <w:tcMar/>
          </w:tcPr>
          <w:p w:rsidR="207B8EDE" w:rsidP="207B8EDE" w:rsidRDefault="207B8EDE" w14:paraId="6862058F" w14:textId="6F8747CE">
            <w:pPr>
              <w:spacing w:line="259" w:lineRule="auto"/>
              <w:rPr>
                <w:rFonts w:ascii="Calibri" w:hAnsi="Calibri" w:eastAsia="Calibri" w:cs="Calibri"/>
                <w:color w:val="000000" w:themeColor="text1"/>
              </w:rPr>
            </w:pPr>
            <w:r w:rsidRPr="1FED1496">
              <w:rPr>
                <w:rFonts w:ascii="Calibri" w:hAnsi="Calibri" w:eastAsia="Calibri" w:cs="Calibri"/>
                <w:b/>
                <w:bCs/>
                <w:color w:val="FFFFFF" w:themeColor="background1"/>
                <w:u w:val="single"/>
              </w:rPr>
              <w:lastRenderedPageBreak/>
              <w:t>Courses</w:t>
            </w:r>
            <w:r w:rsidRPr="1FED1496">
              <w:rPr>
                <w:rFonts w:ascii="Calibri" w:hAnsi="Calibri" w:eastAsia="Calibri" w:cs="Calibri"/>
                <w:color w:val="FFFFFF" w:themeColor="background1"/>
              </w:rPr>
              <w:t xml:space="preserve">: </w:t>
            </w:r>
            <w:r w:rsidRPr="1FED1496" w:rsidR="1E6DD70F">
              <w:rPr>
                <w:rFonts w:ascii="Calibri" w:hAnsi="Calibri" w:eastAsia="Calibri" w:cs="Calibri"/>
                <w:color w:val="FFFFFF" w:themeColor="background1"/>
              </w:rPr>
              <w:t>B</w:t>
            </w:r>
            <w:r w:rsidRPr="1FED1496">
              <w:rPr>
                <w:rFonts w:ascii="Calibri" w:hAnsi="Calibri" w:eastAsia="Calibri" w:cs="Calibri"/>
                <w:color w:val="FFFFFF" w:themeColor="background1"/>
              </w:rPr>
              <w:t>ased on your research, which courses offered at your school align with your postsecondary or career goals?</w:t>
            </w:r>
          </w:p>
        </w:tc>
        <w:tc>
          <w:tcPr>
            <w:tcW w:w="8900" w:type="dxa"/>
            <w:tcBorders>
              <w:top w:val="single" w:color="162662" w:sz="8" w:space="0"/>
              <w:bottom w:val="single" w:color="162662" w:sz="8" w:space="0"/>
            </w:tcBorders>
            <w:tcMar/>
          </w:tcPr>
          <w:p w:rsidR="79BEEDB6" w:rsidP="79BEEDB6" w:rsidRDefault="79BEEDB6" w14:paraId="02DCE11A" w14:textId="581D3CD9"/>
          <w:p w:rsidR="79BEEDB6" w:rsidP="79BEEDB6" w:rsidRDefault="79BEEDB6" w14:paraId="1D81132B" w14:textId="365A04C2"/>
        </w:tc>
      </w:tr>
      <w:tr w:rsidR="79BEEDB6" w:rsidTr="1B04268E" w14:paraId="4E755D89" w14:textId="77777777">
        <w:trPr>
          <w:trHeight w:val="2270"/>
        </w:trPr>
        <w:tc>
          <w:tcPr>
            <w:tcW w:w="1890" w:type="dxa"/>
            <w:tcBorders>
              <w:top w:val="dotted" w:color="FFFFFF" w:themeColor="background1" w:sz="12" w:space="0"/>
            </w:tcBorders>
            <w:shd w:val="clear" w:color="auto" w:fill="162662"/>
            <w:tcMar/>
          </w:tcPr>
          <w:p w:rsidR="207B8EDE" w:rsidP="207B8EDE" w:rsidRDefault="207B8EDE" w14:paraId="4ACD9DE6" w14:textId="7F9087D4">
            <w:pPr>
              <w:spacing w:line="259" w:lineRule="auto"/>
              <w:rPr>
                <w:rFonts w:ascii="Calibri" w:hAnsi="Calibri" w:eastAsia="Calibri" w:cs="Calibri"/>
                <w:color w:val="000000" w:themeColor="text1"/>
              </w:rPr>
            </w:pPr>
            <w:r w:rsidRPr="1B04268E" w:rsidR="7567B269">
              <w:rPr>
                <w:rFonts w:ascii="Calibri" w:hAnsi="Calibri" w:eastAsia="Calibri" w:cs="Calibri"/>
                <w:b w:val="1"/>
                <w:bCs w:val="1"/>
                <w:color w:val="FFFFFF" w:themeColor="background1" w:themeTint="FF" w:themeShade="FF"/>
                <w:u w:val="single"/>
              </w:rPr>
              <w:t>Extracurricular Activities</w:t>
            </w:r>
            <w:r w:rsidRPr="1B04268E" w:rsidR="7567B269">
              <w:rPr>
                <w:rFonts w:ascii="Calibri" w:hAnsi="Calibri" w:eastAsia="Calibri" w:cs="Calibri"/>
                <w:color w:val="FFFFFF" w:themeColor="background1" w:themeTint="FF" w:themeShade="FF"/>
              </w:rPr>
              <w:t>:</w:t>
            </w:r>
            <w:r w:rsidRPr="1B04268E" w:rsidR="07DA317C">
              <w:rPr>
                <w:rFonts w:ascii="Calibri" w:hAnsi="Calibri" w:eastAsia="Calibri" w:cs="Calibri"/>
                <w:color w:val="FFFFFF" w:themeColor="background1" w:themeTint="FF" w:themeShade="FF"/>
              </w:rPr>
              <w:t xml:space="preserve"> B</w:t>
            </w:r>
            <w:r w:rsidRPr="1B04268E" w:rsidR="7567B269">
              <w:rPr>
                <w:rFonts w:ascii="Calibri" w:hAnsi="Calibri" w:eastAsia="Calibri" w:cs="Calibri"/>
                <w:color w:val="FFFFFF" w:themeColor="background1" w:themeTint="FF" w:themeShade="FF"/>
              </w:rPr>
              <w:t>ased on your research, what extracurricular activities are you interested in joining, learning more about, or starting?</w:t>
            </w:r>
          </w:p>
        </w:tc>
        <w:tc>
          <w:tcPr>
            <w:tcW w:w="8900" w:type="dxa"/>
            <w:tcBorders>
              <w:top w:val="single" w:color="162662" w:sz="8" w:space="0"/>
            </w:tcBorders>
            <w:tcMar/>
          </w:tcPr>
          <w:p w:rsidR="79BEEDB6" w:rsidP="79BEEDB6" w:rsidRDefault="79BEEDB6" w14:paraId="265EDF71" w14:textId="1BB35812"/>
        </w:tc>
      </w:tr>
    </w:tbl>
    <w:p w:rsidRPr="006879B0" w:rsidR="00BF5F1A" w:rsidP="006913D1" w:rsidRDefault="00BF5F1A" w14:paraId="0265B268" w14:textId="65AA59F2"/>
    <w:sectPr w:rsidRPr="006879B0" w:rsidR="00BF5F1A" w:rsidSect="00A45077">
      <w:headerReference w:type="default" r:id="rId19"/>
      <w:footerReference w:type="default" r:id="rId20"/>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5E9EE6E5">
          <w:pPr>
            <w:pStyle w:val="Header"/>
            <w:tabs>
              <w:tab w:val="left" w:pos="783"/>
              <w:tab w:val="center" w:pos="1692"/>
            </w:tabs>
          </w:pPr>
          <w:r>
            <w:tab/>
          </w:r>
          <w:r>
            <w:tab/>
          </w:r>
          <w:r w:rsidR="4FADD2E5">
            <w:fldChar w:fldCharType="begin"/>
          </w:r>
          <w:r w:rsidR="4FADD2E5">
            <w:instrText>PAGE</w:instrText>
          </w:r>
          <w:r w:rsidR="4FADD2E5">
            <w:fldChar w:fldCharType="separate"/>
          </w:r>
          <w:r w:rsidR="00AE60BC">
            <w:rPr>
              <w:noProof/>
            </w:rPr>
            <w:t>2</w:t>
          </w:r>
          <w:r w:rsidR="4FADD2E5">
            <w:fldChar w:fldCharType="end"/>
          </w:r>
          <w:r w:rsidR="4FADD2E5">
            <w:t xml:space="preserve"> of </w:t>
          </w:r>
          <w:r w:rsidR="4FADD2E5">
            <w:fldChar w:fldCharType="begin"/>
          </w:r>
          <w:r w:rsidR="4FADD2E5">
            <w:instrText>NUMPAGES</w:instrText>
          </w:r>
          <w:r w:rsidR="4FADD2E5">
            <w:fldChar w:fldCharType="separate"/>
          </w:r>
          <w:r w:rsidR="00AE60BC">
            <w:rPr>
              <w:noProof/>
            </w:rPr>
            <w:t>4</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A6B7"/>
    <w:multiLevelType w:val="hybridMultilevel"/>
    <w:tmpl w:val="B4D02E06"/>
    <w:lvl w:ilvl="0" w:tplc="EEC6C19E">
      <w:start w:val="1"/>
      <w:numFmt w:val="bullet"/>
      <w:lvlText w:val=""/>
      <w:lvlJc w:val="left"/>
      <w:pPr>
        <w:ind w:left="720" w:hanging="360"/>
      </w:pPr>
      <w:rPr>
        <w:rFonts w:hint="default" w:ascii="Symbol" w:hAnsi="Symbol"/>
      </w:rPr>
    </w:lvl>
    <w:lvl w:ilvl="1" w:tplc="6C7C6F44">
      <w:start w:val="1"/>
      <w:numFmt w:val="bullet"/>
      <w:lvlText w:val="o"/>
      <w:lvlJc w:val="left"/>
      <w:pPr>
        <w:ind w:left="1440" w:hanging="360"/>
      </w:pPr>
      <w:rPr>
        <w:rFonts w:hint="default" w:ascii="Courier New" w:hAnsi="Courier New"/>
      </w:rPr>
    </w:lvl>
    <w:lvl w:ilvl="2" w:tplc="0B620FE6">
      <w:start w:val="1"/>
      <w:numFmt w:val="bullet"/>
      <w:lvlText w:val=""/>
      <w:lvlJc w:val="left"/>
      <w:pPr>
        <w:ind w:left="2160" w:hanging="360"/>
      </w:pPr>
      <w:rPr>
        <w:rFonts w:hint="default" w:ascii="Wingdings" w:hAnsi="Wingdings"/>
      </w:rPr>
    </w:lvl>
    <w:lvl w:ilvl="3" w:tplc="710E8E22">
      <w:start w:val="1"/>
      <w:numFmt w:val="bullet"/>
      <w:lvlText w:val=""/>
      <w:lvlJc w:val="left"/>
      <w:pPr>
        <w:ind w:left="2880" w:hanging="360"/>
      </w:pPr>
      <w:rPr>
        <w:rFonts w:hint="default" w:ascii="Symbol" w:hAnsi="Symbol"/>
      </w:rPr>
    </w:lvl>
    <w:lvl w:ilvl="4" w:tplc="45FE9156">
      <w:start w:val="1"/>
      <w:numFmt w:val="bullet"/>
      <w:lvlText w:val="o"/>
      <w:lvlJc w:val="left"/>
      <w:pPr>
        <w:ind w:left="3600" w:hanging="360"/>
      </w:pPr>
      <w:rPr>
        <w:rFonts w:hint="default" w:ascii="Courier New" w:hAnsi="Courier New"/>
      </w:rPr>
    </w:lvl>
    <w:lvl w:ilvl="5" w:tplc="13A26ADA">
      <w:start w:val="1"/>
      <w:numFmt w:val="bullet"/>
      <w:lvlText w:val=""/>
      <w:lvlJc w:val="left"/>
      <w:pPr>
        <w:ind w:left="4320" w:hanging="360"/>
      </w:pPr>
      <w:rPr>
        <w:rFonts w:hint="default" w:ascii="Wingdings" w:hAnsi="Wingdings"/>
      </w:rPr>
    </w:lvl>
    <w:lvl w:ilvl="6" w:tplc="97EA9534">
      <w:start w:val="1"/>
      <w:numFmt w:val="bullet"/>
      <w:lvlText w:val=""/>
      <w:lvlJc w:val="left"/>
      <w:pPr>
        <w:ind w:left="5040" w:hanging="360"/>
      </w:pPr>
      <w:rPr>
        <w:rFonts w:hint="default" w:ascii="Symbol" w:hAnsi="Symbol"/>
      </w:rPr>
    </w:lvl>
    <w:lvl w:ilvl="7" w:tplc="5754AE92">
      <w:start w:val="1"/>
      <w:numFmt w:val="bullet"/>
      <w:lvlText w:val="o"/>
      <w:lvlJc w:val="left"/>
      <w:pPr>
        <w:ind w:left="5760" w:hanging="360"/>
      </w:pPr>
      <w:rPr>
        <w:rFonts w:hint="default" w:ascii="Courier New" w:hAnsi="Courier New"/>
      </w:rPr>
    </w:lvl>
    <w:lvl w:ilvl="8" w:tplc="CB76E986">
      <w:start w:val="1"/>
      <w:numFmt w:val="bullet"/>
      <w:lvlText w:val=""/>
      <w:lvlJc w:val="left"/>
      <w:pPr>
        <w:ind w:left="6480" w:hanging="360"/>
      </w:pPr>
      <w:rPr>
        <w:rFonts w:hint="default" w:ascii="Wingdings" w:hAnsi="Wingdings"/>
      </w:rPr>
    </w:lvl>
  </w:abstractNum>
  <w:abstractNum w:abstractNumId="1" w15:restartNumberingAfterBreak="0">
    <w:nsid w:val="086B5C37"/>
    <w:multiLevelType w:val="hybridMultilevel"/>
    <w:tmpl w:val="2A009680"/>
    <w:lvl w:ilvl="0" w:tplc="1A883064">
      <w:start w:val="1"/>
      <w:numFmt w:val="bullet"/>
      <w:lvlText w:val=""/>
      <w:lvlJc w:val="left"/>
      <w:pPr>
        <w:ind w:left="720" w:hanging="360"/>
      </w:pPr>
      <w:rPr>
        <w:rFonts w:hint="default" w:ascii="Symbol" w:hAnsi="Symbol"/>
      </w:rPr>
    </w:lvl>
    <w:lvl w:ilvl="1" w:tplc="EC46DCB0">
      <w:start w:val="1"/>
      <w:numFmt w:val="bullet"/>
      <w:lvlText w:val="o"/>
      <w:lvlJc w:val="left"/>
      <w:pPr>
        <w:ind w:left="1440" w:hanging="360"/>
      </w:pPr>
      <w:rPr>
        <w:rFonts w:hint="default" w:ascii="Courier New" w:hAnsi="Courier New"/>
      </w:rPr>
    </w:lvl>
    <w:lvl w:ilvl="2" w:tplc="EF52A34C">
      <w:start w:val="1"/>
      <w:numFmt w:val="bullet"/>
      <w:lvlText w:val=""/>
      <w:lvlJc w:val="left"/>
      <w:pPr>
        <w:ind w:left="2160" w:hanging="360"/>
      </w:pPr>
      <w:rPr>
        <w:rFonts w:hint="default" w:ascii="Wingdings" w:hAnsi="Wingdings"/>
      </w:rPr>
    </w:lvl>
    <w:lvl w:ilvl="3" w:tplc="4A109FA0">
      <w:start w:val="1"/>
      <w:numFmt w:val="bullet"/>
      <w:lvlText w:val=""/>
      <w:lvlJc w:val="left"/>
      <w:pPr>
        <w:ind w:left="2880" w:hanging="360"/>
      </w:pPr>
      <w:rPr>
        <w:rFonts w:hint="default" w:ascii="Symbol" w:hAnsi="Symbol"/>
      </w:rPr>
    </w:lvl>
    <w:lvl w:ilvl="4" w:tplc="3D94D18E">
      <w:start w:val="1"/>
      <w:numFmt w:val="bullet"/>
      <w:lvlText w:val="o"/>
      <w:lvlJc w:val="left"/>
      <w:pPr>
        <w:ind w:left="3600" w:hanging="360"/>
      </w:pPr>
      <w:rPr>
        <w:rFonts w:hint="default" w:ascii="Courier New" w:hAnsi="Courier New"/>
      </w:rPr>
    </w:lvl>
    <w:lvl w:ilvl="5" w:tplc="DF4E55E2">
      <w:start w:val="1"/>
      <w:numFmt w:val="bullet"/>
      <w:lvlText w:val=""/>
      <w:lvlJc w:val="left"/>
      <w:pPr>
        <w:ind w:left="4320" w:hanging="360"/>
      </w:pPr>
      <w:rPr>
        <w:rFonts w:hint="default" w:ascii="Wingdings" w:hAnsi="Wingdings"/>
      </w:rPr>
    </w:lvl>
    <w:lvl w:ilvl="6" w:tplc="2E10985C">
      <w:start w:val="1"/>
      <w:numFmt w:val="bullet"/>
      <w:lvlText w:val=""/>
      <w:lvlJc w:val="left"/>
      <w:pPr>
        <w:ind w:left="5040" w:hanging="360"/>
      </w:pPr>
      <w:rPr>
        <w:rFonts w:hint="default" w:ascii="Symbol" w:hAnsi="Symbol"/>
      </w:rPr>
    </w:lvl>
    <w:lvl w:ilvl="7" w:tplc="9634BCFC">
      <w:start w:val="1"/>
      <w:numFmt w:val="bullet"/>
      <w:lvlText w:val="o"/>
      <w:lvlJc w:val="left"/>
      <w:pPr>
        <w:ind w:left="5760" w:hanging="360"/>
      </w:pPr>
      <w:rPr>
        <w:rFonts w:hint="default" w:ascii="Courier New" w:hAnsi="Courier New"/>
      </w:rPr>
    </w:lvl>
    <w:lvl w:ilvl="8" w:tplc="C2C47ABC">
      <w:start w:val="1"/>
      <w:numFmt w:val="bullet"/>
      <w:lvlText w:val=""/>
      <w:lvlJc w:val="left"/>
      <w:pPr>
        <w:ind w:left="6480" w:hanging="360"/>
      </w:pPr>
      <w:rPr>
        <w:rFonts w:hint="default" w:ascii="Wingdings" w:hAnsi="Wingdings"/>
      </w:rPr>
    </w:lvl>
  </w:abstractNum>
  <w:abstractNum w:abstractNumId="2" w15:restartNumberingAfterBreak="0">
    <w:nsid w:val="09A228CE"/>
    <w:multiLevelType w:val="hybridMultilevel"/>
    <w:tmpl w:val="1BF2629A"/>
    <w:lvl w:ilvl="0" w:tplc="2EE2E0CE">
      <w:start w:val="1"/>
      <w:numFmt w:val="bullet"/>
      <w:lvlText w:val=""/>
      <w:lvlJc w:val="left"/>
      <w:pPr>
        <w:ind w:left="720" w:hanging="360"/>
      </w:pPr>
      <w:rPr>
        <w:rFonts w:hint="default" w:ascii="Symbol" w:hAnsi="Symbol"/>
      </w:rPr>
    </w:lvl>
    <w:lvl w:ilvl="1" w:tplc="E1E24C86">
      <w:start w:val="1"/>
      <w:numFmt w:val="bullet"/>
      <w:lvlText w:val="o"/>
      <w:lvlJc w:val="left"/>
      <w:pPr>
        <w:ind w:left="1440" w:hanging="360"/>
      </w:pPr>
      <w:rPr>
        <w:rFonts w:hint="default" w:ascii="Courier New" w:hAnsi="Courier New"/>
      </w:rPr>
    </w:lvl>
    <w:lvl w:ilvl="2" w:tplc="4386FD20">
      <w:start w:val="1"/>
      <w:numFmt w:val="bullet"/>
      <w:lvlText w:val=""/>
      <w:lvlJc w:val="left"/>
      <w:pPr>
        <w:ind w:left="2160" w:hanging="360"/>
      </w:pPr>
      <w:rPr>
        <w:rFonts w:hint="default" w:ascii="Wingdings" w:hAnsi="Wingdings"/>
      </w:rPr>
    </w:lvl>
    <w:lvl w:ilvl="3" w:tplc="4BF8D5E4">
      <w:start w:val="1"/>
      <w:numFmt w:val="bullet"/>
      <w:lvlText w:val=""/>
      <w:lvlJc w:val="left"/>
      <w:pPr>
        <w:ind w:left="2880" w:hanging="360"/>
      </w:pPr>
      <w:rPr>
        <w:rFonts w:hint="default" w:ascii="Symbol" w:hAnsi="Symbol"/>
      </w:rPr>
    </w:lvl>
    <w:lvl w:ilvl="4" w:tplc="41F81364">
      <w:start w:val="1"/>
      <w:numFmt w:val="bullet"/>
      <w:lvlText w:val="o"/>
      <w:lvlJc w:val="left"/>
      <w:pPr>
        <w:ind w:left="3600" w:hanging="360"/>
      </w:pPr>
      <w:rPr>
        <w:rFonts w:hint="default" w:ascii="Courier New" w:hAnsi="Courier New"/>
      </w:rPr>
    </w:lvl>
    <w:lvl w:ilvl="5" w:tplc="4B64B940">
      <w:start w:val="1"/>
      <w:numFmt w:val="bullet"/>
      <w:lvlText w:val=""/>
      <w:lvlJc w:val="left"/>
      <w:pPr>
        <w:ind w:left="4320" w:hanging="360"/>
      </w:pPr>
      <w:rPr>
        <w:rFonts w:hint="default" w:ascii="Wingdings" w:hAnsi="Wingdings"/>
      </w:rPr>
    </w:lvl>
    <w:lvl w:ilvl="6" w:tplc="4606C502">
      <w:start w:val="1"/>
      <w:numFmt w:val="bullet"/>
      <w:lvlText w:val=""/>
      <w:lvlJc w:val="left"/>
      <w:pPr>
        <w:ind w:left="5040" w:hanging="360"/>
      </w:pPr>
      <w:rPr>
        <w:rFonts w:hint="default" w:ascii="Symbol" w:hAnsi="Symbol"/>
      </w:rPr>
    </w:lvl>
    <w:lvl w:ilvl="7" w:tplc="67DA928E">
      <w:start w:val="1"/>
      <w:numFmt w:val="bullet"/>
      <w:lvlText w:val="o"/>
      <w:lvlJc w:val="left"/>
      <w:pPr>
        <w:ind w:left="5760" w:hanging="360"/>
      </w:pPr>
      <w:rPr>
        <w:rFonts w:hint="default" w:ascii="Courier New" w:hAnsi="Courier New"/>
      </w:rPr>
    </w:lvl>
    <w:lvl w:ilvl="8" w:tplc="DA5C87FE">
      <w:start w:val="1"/>
      <w:numFmt w:val="bullet"/>
      <w:lvlText w:val=""/>
      <w:lvlJc w:val="left"/>
      <w:pPr>
        <w:ind w:left="6480" w:hanging="360"/>
      </w:pPr>
      <w:rPr>
        <w:rFonts w:hint="default" w:ascii="Wingdings" w:hAnsi="Wingdings"/>
      </w:rPr>
    </w:lvl>
  </w:abstractNum>
  <w:abstractNum w:abstractNumId="3" w15:restartNumberingAfterBreak="0">
    <w:nsid w:val="09C7A499"/>
    <w:multiLevelType w:val="hybridMultilevel"/>
    <w:tmpl w:val="E05A7C7E"/>
    <w:lvl w:ilvl="0" w:tplc="818688E2">
      <w:start w:val="1"/>
      <w:numFmt w:val="bullet"/>
      <w:lvlText w:val=""/>
      <w:lvlJc w:val="left"/>
      <w:pPr>
        <w:ind w:left="720" w:hanging="360"/>
      </w:pPr>
      <w:rPr>
        <w:rFonts w:hint="default" w:ascii="Symbol" w:hAnsi="Symbol"/>
      </w:rPr>
    </w:lvl>
    <w:lvl w:ilvl="1" w:tplc="D628449A">
      <w:start w:val="1"/>
      <w:numFmt w:val="bullet"/>
      <w:lvlText w:val="o"/>
      <w:lvlJc w:val="left"/>
      <w:pPr>
        <w:ind w:left="1440" w:hanging="360"/>
      </w:pPr>
      <w:rPr>
        <w:rFonts w:hint="default" w:ascii="Courier New" w:hAnsi="Courier New"/>
      </w:rPr>
    </w:lvl>
    <w:lvl w:ilvl="2" w:tplc="30966A22">
      <w:start w:val="1"/>
      <w:numFmt w:val="bullet"/>
      <w:lvlText w:val=""/>
      <w:lvlJc w:val="left"/>
      <w:pPr>
        <w:ind w:left="2160" w:hanging="360"/>
      </w:pPr>
      <w:rPr>
        <w:rFonts w:hint="default" w:ascii="Wingdings" w:hAnsi="Wingdings"/>
      </w:rPr>
    </w:lvl>
    <w:lvl w:ilvl="3" w:tplc="1CC61F74">
      <w:start w:val="1"/>
      <w:numFmt w:val="bullet"/>
      <w:lvlText w:val=""/>
      <w:lvlJc w:val="left"/>
      <w:pPr>
        <w:ind w:left="2880" w:hanging="360"/>
      </w:pPr>
      <w:rPr>
        <w:rFonts w:hint="default" w:ascii="Symbol" w:hAnsi="Symbol"/>
      </w:rPr>
    </w:lvl>
    <w:lvl w:ilvl="4" w:tplc="EC5292E4">
      <w:start w:val="1"/>
      <w:numFmt w:val="bullet"/>
      <w:lvlText w:val="o"/>
      <w:lvlJc w:val="left"/>
      <w:pPr>
        <w:ind w:left="3600" w:hanging="360"/>
      </w:pPr>
      <w:rPr>
        <w:rFonts w:hint="default" w:ascii="Courier New" w:hAnsi="Courier New"/>
      </w:rPr>
    </w:lvl>
    <w:lvl w:ilvl="5" w:tplc="9B408CEE">
      <w:start w:val="1"/>
      <w:numFmt w:val="bullet"/>
      <w:lvlText w:val=""/>
      <w:lvlJc w:val="left"/>
      <w:pPr>
        <w:ind w:left="4320" w:hanging="360"/>
      </w:pPr>
      <w:rPr>
        <w:rFonts w:hint="default" w:ascii="Wingdings" w:hAnsi="Wingdings"/>
      </w:rPr>
    </w:lvl>
    <w:lvl w:ilvl="6" w:tplc="203C192E">
      <w:start w:val="1"/>
      <w:numFmt w:val="bullet"/>
      <w:lvlText w:val=""/>
      <w:lvlJc w:val="left"/>
      <w:pPr>
        <w:ind w:left="5040" w:hanging="360"/>
      </w:pPr>
      <w:rPr>
        <w:rFonts w:hint="default" w:ascii="Symbol" w:hAnsi="Symbol"/>
      </w:rPr>
    </w:lvl>
    <w:lvl w:ilvl="7" w:tplc="80D4A474">
      <w:start w:val="1"/>
      <w:numFmt w:val="bullet"/>
      <w:lvlText w:val="o"/>
      <w:lvlJc w:val="left"/>
      <w:pPr>
        <w:ind w:left="5760" w:hanging="360"/>
      </w:pPr>
      <w:rPr>
        <w:rFonts w:hint="default" w:ascii="Courier New" w:hAnsi="Courier New"/>
      </w:rPr>
    </w:lvl>
    <w:lvl w:ilvl="8" w:tplc="8182E110">
      <w:start w:val="1"/>
      <w:numFmt w:val="bullet"/>
      <w:lvlText w:val=""/>
      <w:lvlJc w:val="left"/>
      <w:pPr>
        <w:ind w:left="6480" w:hanging="360"/>
      </w:pPr>
      <w:rPr>
        <w:rFonts w:hint="default" w:ascii="Wingdings" w:hAnsi="Wingdings"/>
      </w:rPr>
    </w:lvl>
  </w:abstractNum>
  <w:abstractNum w:abstractNumId="4"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5" w15:restartNumberingAfterBreak="0">
    <w:nsid w:val="0ED56EF2"/>
    <w:multiLevelType w:val="hybridMultilevel"/>
    <w:tmpl w:val="F7FE525C"/>
    <w:lvl w:ilvl="0" w:tplc="017E9FEE">
      <w:start w:val="1"/>
      <w:numFmt w:val="bullet"/>
      <w:lvlText w:val=""/>
      <w:lvlJc w:val="left"/>
      <w:pPr>
        <w:ind w:left="720" w:hanging="360"/>
      </w:pPr>
      <w:rPr>
        <w:rFonts w:hint="default" w:ascii="Symbol" w:hAnsi="Symbol"/>
      </w:rPr>
    </w:lvl>
    <w:lvl w:ilvl="1" w:tplc="1F5EB50A">
      <w:start w:val="1"/>
      <w:numFmt w:val="bullet"/>
      <w:lvlText w:val="o"/>
      <w:lvlJc w:val="left"/>
      <w:pPr>
        <w:ind w:left="1440" w:hanging="360"/>
      </w:pPr>
      <w:rPr>
        <w:rFonts w:hint="default" w:ascii="Courier New" w:hAnsi="Courier New"/>
      </w:rPr>
    </w:lvl>
    <w:lvl w:ilvl="2" w:tplc="AD2E406E">
      <w:start w:val="1"/>
      <w:numFmt w:val="bullet"/>
      <w:lvlText w:val=""/>
      <w:lvlJc w:val="left"/>
      <w:pPr>
        <w:ind w:left="2160" w:hanging="360"/>
      </w:pPr>
      <w:rPr>
        <w:rFonts w:hint="default" w:ascii="Wingdings" w:hAnsi="Wingdings"/>
      </w:rPr>
    </w:lvl>
    <w:lvl w:ilvl="3" w:tplc="094E3EEA">
      <w:start w:val="1"/>
      <w:numFmt w:val="bullet"/>
      <w:lvlText w:val=""/>
      <w:lvlJc w:val="left"/>
      <w:pPr>
        <w:ind w:left="2880" w:hanging="360"/>
      </w:pPr>
      <w:rPr>
        <w:rFonts w:hint="default" w:ascii="Symbol" w:hAnsi="Symbol"/>
      </w:rPr>
    </w:lvl>
    <w:lvl w:ilvl="4" w:tplc="170800E4">
      <w:start w:val="1"/>
      <w:numFmt w:val="bullet"/>
      <w:lvlText w:val="o"/>
      <w:lvlJc w:val="left"/>
      <w:pPr>
        <w:ind w:left="3600" w:hanging="360"/>
      </w:pPr>
      <w:rPr>
        <w:rFonts w:hint="default" w:ascii="Courier New" w:hAnsi="Courier New"/>
      </w:rPr>
    </w:lvl>
    <w:lvl w:ilvl="5" w:tplc="7426588A">
      <w:start w:val="1"/>
      <w:numFmt w:val="bullet"/>
      <w:lvlText w:val=""/>
      <w:lvlJc w:val="left"/>
      <w:pPr>
        <w:ind w:left="4320" w:hanging="360"/>
      </w:pPr>
      <w:rPr>
        <w:rFonts w:hint="default" w:ascii="Wingdings" w:hAnsi="Wingdings"/>
      </w:rPr>
    </w:lvl>
    <w:lvl w:ilvl="6" w:tplc="2DF8F518">
      <w:start w:val="1"/>
      <w:numFmt w:val="bullet"/>
      <w:lvlText w:val=""/>
      <w:lvlJc w:val="left"/>
      <w:pPr>
        <w:ind w:left="5040" w:hanging="360"/>
      </w:pPr>
      <w:rPr>
        <w:rFonts w:hint="default" w:ascii="Symbol" w:hAnsi="Symbol"/>
      </w:rPr>
    </w:lvl>
    <w:lvl w:ilvl="7" w:tplc="4E94013C">
      <w:start w:val="1"/>
      <w:numFmt w:val="bullet"/>
      <w:lvlText w:val="o"/>
      <w:lvlJc w:val="left"/>
      <w:pPr>
        <w:ind w:left="5760" w:hanging="360"/>
      </w:pPr>
      <w:rPr>
        <w:rFonts w:hint="default" w:ascii="Courier New" w:hAnsi="Courier New"/>
      </w:rPr>
    </w:lvl>
    <w:lvl w:ilvl="8" w:tplc="A2D2E7B2">
      <w:start w:val="1"/>
      <w:numFmt w:val="bullet"/>
      <w:lvlText w:val=""/>
      <w:lvlJc w:val="left"/>
      <w:pPr>
        <w:ind w:left="6480" w:hanging="360"/>
      </w:pPr>
      <w:rPr>
        <w:rFonts w:hint="default" w:ascii="Wingdings" w:hAnsi="Wingdings"/>
      </w:rPr>
    </w:lvl>
  </w:abstractNum>
  <w:abstractNum w:abstractNumId="6" w15:restartNumberingAfterBreak="0">
    <w:nsid w:val="145CFFDF"/>
    <w:multiLevelType w:val="hybridMultilevel"/>
    <w:tmpl w:val="9C587D50"/>
    <w:lvl w:ilvl="0" w:tplc="DC8EC3F2">
      <w:start w:val="1"/>
      <w:numFmt w:val="bullet"/>
      <w:lvlText w:val=""/>
      <w:lvlJc w:val="left"/>
      <w:pPr>
        <w:ind w:left="720" w:hanging="360"/>
      </w:pPr>
      <w:rPr>
        <w:rFonts w:hint="default" w:ascii="Symbol" w:hAnsi="Symbol"/>
      </w:rPr>
    </w:lvl>
    <w:lvl w:ilvl="1" w:tplc="B50C31DA">
      <w:start w:val="1"/>
      <w:numFmt w:val="bullet"/>
      <w:lvlText w:val="o"/>
      <w:lvlJc w:val="left"/>
      <w:pPr>
        <w:ind w:left="1440" w:hanging="360"/>
      </w:pPr>
      <w:rPr>
        <w:rFonts w:hint="default" w:ascii="Courier New" w:hAnsi="Courier New"/>
      </w:rPr>
    </w:lvl>
    <w:lvl w:ilvl="2" w:tplc="D38ADE8E">
      <w:start w:val="1"/>
      <w:numFmt w:val="bullet"/>
      <w:lvlText w:val=""/>
      <w:lvlJc w:val="left"/>
      <w:pPr>
        <w:ind w:left="2160" w:hanging="360"/>
      </w:pPr>
      <w:rPr>
        <w:rFonts w:hint="default" w:ascii="Wingdings" w:hAnsi="Wingdings"/>
      </w:rPr>
    </w:lvl>
    <w:lvl w:ilvl="3" w:tplc="A3B4CF6E">
      <w:start w:val="1"/>
      <w:numFmt w:val="bullet"/>
      <w:lvlText w:val=""/>
      <w:lvlJc w:val="left"/>
      <w:pPr>
        <w:ind w:left="2880" w:hanging="360"/>
      </w:pPr>
      <w:rPr>
        <w:rFonts w:hint="default" w:ascii="Symbol" w:hAnsi="Symbol"/>
      </w:rPr>
    </w:lvl>
    <w:lvl w:ilvl="4" w:tplc="5F48E68C">
      <w:start w:val="1"/>
      <w:numFmt w:val="bullet"/>
      <w:lvlText w:val="o"/>
      <w:lvlJc w:val="left"/>
      <w:pPr>
        <w:ind w:left="3600" w:hanging="360"/>
      </w:pPr>
      <w:rPr>
        <w:rFonts w:hint="default" w:ascii="Courier New" w:hAnsi="Courier New"/>
      </w:rPr>
    </w:lvl>
    <w:lvl w:ilvl="5" w:tplc="349A7DFA">
      <w:start w:val="1"/>
      <w:numFmt w:val="bullet"/>
      <w:lvlText w:val=""/>
      <w:lvlJc w:val="left"/>
      <w:pPr>
        <w:ind w:left="4320" w:hanging="360"/>
      </w:pPr>
      <w:rPr>
        <w:rFonts w:hint="default" w:ascii="Wingdings" w:hAnsi="Wingdings"/>
      </w:rPr>
    </w:lvl>
    <w:lvl w:ilvl="6" w:tplc="6E5299A6">
      <w:start w:val="1"/>
      <w:numFmt w:val="bullet"/>
      <w:lvlText w:val=""/>
      <w:lvlJc w:val="left"/>
      <w:pPr>
        <w:ind w:left="5040" w:hanging="360"/>
      </w:pPr>
      <w:rPr>
        <w:rFonts w:hint="default" w:ascii="Symbol" w:hAnsi="Symbol"/>
      </w:rPr>
    </w:lvl>
    <w:lvl w:ilvl="7" w:tplc="0EDC7D2C">
      <w:start w:val="1"/>
      <w:numFmt w:val="bullet"/>
      <w:lvlText w:val="o"/>
      <w:lvlJc w:val="left"/>
      <w:pPr>
        <w:ind w:left="5760" w:hanging="360"/>
      </w:pPr>
      <w:rPr>
        <w:rFonts w:hint="default" w:ascii="Courier New" w:hAnsi="Courier New"/>
      </w:rPr>
    </w:lvl>
    <w:lvl w:ilvl="8" w:tplc="996C337C">
      <w:start w:val="1"/>
      <w:numFmt w:val="bullet"/>
      <w:lvlText w:val=""/>
      <w:lvlJc w:val="left"/>
      <w:pPr>
        <w:ind w:left="6480" w:hanging="360"/>
      </w:pPr>
      <w:rPr>
        <w:rFonts w:hint="default" w:ascii="Wingdings" w:hAnsi="Wingdings"/>
      </w:rPr>
    </w:lvl>
  </w:abstractNum>
  <w:abstractNum w:abstractNumId="7" w15:restartNumberingAfterBreak="0">
    <w:nsid w:val="1A337752"/>
    <w:multiLevelType w:val="hybridMultilevel"/>
    <w:tmpl w:val="4D2883F0"/>
    <w:lvl w:ilvl="0" w:tplc="04E2C89A">
      <w:start w:val="1"/>
      <w:numFmt w:val="bullet"/>
      <w:lvlText w:val=""/>
      <w:lvlJc w:val="left"/>
      <w:pPr>
        <w:ind w:left="720" w:hanging="360"/>
      </w:pPr>
      <w:rPr>
        <w:rFonts w:hint="default" w:ascii="Symbol" w:hAnsi="Symbol"/>
      </w:rPr>
    </w:lvl>
    <w:lvl w:ilvl="1" w:tplc="3F842D0E">
      <w:start w:val="1"/>
      <w:numFmt w:val="bullet"/>
      <w:lvlText w:val="o"/>
      <w:lvlJc w:val="left"/>
      <w:pPr>
        <w:ind w:left="1440" w:hanging="360"/>
      </w:pPr>
      <w:rPr>
        <w:rFonts w:hint="default" w:ascii="Courier New" w:hAnsi="Courier New"/>
      </w:rPr>
    </w:lvl>
    <w:lvl w:ilvl="2" w:tplc="004C9B80">
      <w:start w:val="1"/>
      <w:numFmt w:val="bullet"/>
      <w:lvlText w:val=""/>
      <w:lvlJc w:val="left"/>
      <w:pPr>
        <w:ind w:left="2160" w:hanging="360"/>
      </w:pPr>
      <w:rPr>
        <w:rFonts w:hint="default" w:ascii="Wingdings" w:hAnsi="Wingdings"/>
      </w:rPr>
    </w:lvl>
    <w:lvl w:ilvl="3" w:tplc="F0C440BC">
      <w:start w:val="1"/>
      <w:numFmt w:val="bullet"/>
      <w:lvlText w:val=""/>
      <w:lvlJc w:val="left"/>
      <w:pPr>
        <w:ind w:left="2880" w:hanging="360"/>
      </w:pPr>
      <w:rPr>
        <w:rFonts w:hint="default" w:ascii="Symbol" w:hAnsi="Symbol"/>
      </w:rPr>
    </w:lvl>
    <w:lvl w:ilvl="4" w:tplc="E1B0CB06">
      <w:start w:val="1"/>
      <w:numFmt w:val="bullet"/>
      <w:lvlText w:val="o"/>
      <w:lvlJc w:val="left"/>
      <w:pPr>
        <w:ind w:left="3600" w:hanging="360"/>
      </w:pPr>
      <w:rPr>
        <w:rFonts w:hint="default" w:ascii="Courier New" w:hAnsi="Courier New"/>
      </w:rPr>
    </w:lvl>
    <w:lvl w:ilvl="5" w:tplc="31A29394">
      <w:start w:val="1"/>
      <w:numFmt w:val="bullet"/>
      <w:lvlText w:val=""/>
      <w:lvlJc w:val="left"/>
      <w:pPr>
        <w:ind w:left="4320" w:hanging="360"/>
      </w:pPr>
      <w:rPr>
        <w:rFonts w:hint="default" w:ascii="Wingdings" w:hAnsi="Wingdings"/>
      </w:rPr>
    </w:lvl>
    <w:lvl w:ilvl="6" w:tplc="4044E57A">
      <w:start w:val="1"/>
      <w:numFmt w:val="bullet"/>
      <w:lvlText w:val=""/>
      <w:lvlJc w:val="left"/>
      <w:pPr>
        <w:ind w:left="5040" w:hanging="360"/>
      </w:pPr>
      <w:rPr>
        <w:rFonts w:hint="default" w:ascii="Symbol" w:hAnsi="Symbol"/>
      </w:rPr>
    </w:lvl>
    <w:lvl w:ilvl="7" w:tplc="1C763F0A">
      <w:start w:val="1"/>
      <w:numFmt w:val="bullet"/>
      <w:lvlText w:val="o"/>
      <w:lvlJc w:val="left"/>
      <w:pPr>
        <w:ind w:left="5760" w:hanging="360"/>
      </w:pPr>
      <w:rPr>
        <w:rFonts w:hint="default" w:ascii="Courier New" w:hAnsi="Courier New"/>
      </w:rPr>
    </w:lvl>
    <w:lvl w:ilvl="8" w:tplc="B45CA0AA">
      <w:start w:val="1"/>
      <w:numFmt w:val="bullet"/>
      <w:lvlText w:val=""/>
      <w:lvlJc w:val="left"/>
      <w:pPr>
        <w:ind w:left="6480" w:hanging="360"/>
      </w:pPr>
      <w:rPr>
        <w:rFonts w:hint="default" w:ascii="Wingdings" w:hAnsi="Wingdings"/>
      </w:rPr>
    </w:lvl>
  </w:abstractNum>
  <w:abstractNum w:abstractNumId="8" w15:restartNumberingAfterBreak="0">
    <w:nsid w:val="1E1046EF"/>
    <w:multiLevelType w:val="hybridMultilevel"/>
    <w:tmpl w:val="3912EEC6"/>
    <w:lvl w:ilvl="0" w:tplc="D5DE676C">
      <w:start w:val="1"/>
      <w:numFmt w:val="bullet"/>
      <w:lvlText w:val=""/>
      <w:lvlJc w:val="left"/>
      <w:pPr>
        <w:ind w:left="720" w:hanging="360"/>
      </w:pPr>
      <w:rPr>
        <w:rFonts w:hint="default" w:ascii="Symbol" w:hAnsi="Symbol"/>
      </w:rPr>
    </w:lvl>
    <w:lvl w:ilvl="1" w:tplc="1C460A8A">
      <w:start w:val="1"/>
      <w:numFmt w:val="bullet"/>
      <w:lvlText w:val="o"/>
      <w:lvlJc w:val="left"/>
      <w:pPr>
        <w:ind w:left="1440" w:hanging="360"/>
      </w:pPr>
      <w:rPr>
        <w:rFonts w:hint="default" w:ascii="Courier New" w:hAnsi="Courier New"/>
      </w:rPr>
    </w:lvl>
    <w:lvl w:ilvl="2" w:tplc="AA5ADA24">
      <w:start w:val="1"/>
      <w:numFmt w:val="bullet"/>
      <w:lvlText w:val=""/>
      <w:lvlJc w:val="left"/>
      <w:pPr>
        <w:ind w:left="2160" w:hanging="360"/>
      </w:pPr>
      <w:rPr>
        <w:rFonts w:hint="default" w:ascii="Wingdings" w:hAnsi="Wingdings"/>
      </w:rPr>
    </w:lvl>
    <w:lvl w:ilvl="3" w:tplc="316C6204">
      <w:start w:val="1"/>
      <w:numFmt w:val="bullet"/>
      <w:lvlText w:val=""/>
      <w:lvlJc w:val="left"/>
      <w:pPr>
        <w:ind w:left="2880" w:hanging="360"/>
      </w:pPr>
      <w:rPr>
        <w:rFonts w:hint="default" w:ascii="Symbol" w:hAnsi="Symbol"/>
      </w:rPr>
    </w:lvl>
    <w:lvl w:ilvl="4" w:tplc="CCDEED62">
      <w:start w:val="1"/>
      <w:numFmt w:val="bullet"/>
      <w:lvlText w:val="o"/>
      <w:lvlJc w:val="left"/>
      <w:pPr>
        <w:ind w:left="3600" w:hanging="360"/>
      </w:pPr>
      <w:rPr>
        <w:rFonts w:hint="default" w:ascii="Courier New" w:hAnsi="Courier New"/>
      </w:rPr>
    </w:lvl>
    <w:lvl w:ilvl="5" w:tplc="468CD37A">
      <w:start w:val="1"/>
      <w:numFmt w:val="bullet"/>
      <w:lvlText w:val=""/>
      <w:lvlJc w:val="left"/>
      <w:pPr>
        <w:ind w:left="4320" w:hanging="360"/>
      </w:pPr>
      <w:rPr>
        <w:rFonts w:hint="default" w:ascii="Wingdings" w:hAnsi="Wingdings"/>
      </w:rPr>
    </w:lvl>
    <w:lvl w:ilvl="6" w:tplc="763E90D0">
      <w:start w:val="1"/>
      <w:numFmt w:val="bullet"/>
      <w:lvlText w:val=""/>
      <w:lvlJc w:val="left"/>
      <w:pPr>
        <w:ind w:left="5040" w:hanging="360"/>
      </w:pPr>
      <w:rPr>
        <w:rFonts w:hint="default" w:ascii="Symbol" w:hAnsi="Symbol"/>
      </w:rPr>
    </w:lvl>
    <w:lvl w:ilvl="7" w:tplc="E662DDCA">
      <w:start w:val="1"/>
      <w:numFmt w:val="bullet"/>
      <w:lvlText w:val="o"/>
      <w:lvlJc w:val="left"/>
      <w:pPr>
        <w:ind w:left="5760" w:hanging="360"/>
      </w:pPr>
      <w:rPr>
        <w:rFonts w:hint="default" w:ascii="Courier New" w:hAnsi="Courier New"/>
      </w:rPr>
    </w:lvl>
    <w:lvl w:ilvl="8" w:tplc="3E12C212">
      <w:start w:val="1"/>
      <w:numFmt w:val="bullet"/>
      <w:lvlText w:val=""/>
      <w:lvlJc w:val="left"/>
      <w:pPr>
        <w:ind w:left="6480" w:hanging="360"/>
      </w:pPr>
      <w:rPr>
        <w:rFonts w:hint="default" w:ascii="Wingdings" w:hAnsi="Wingdings"/>
      </w:rPr>
    </w:lvl>
  </w:abstractNum>
  <w:abstractNum w:abstractNumId="9"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10" w15:restartNumberingAfterBreak="0">
    <w:nsid w:val="2BE258B4"/>
    <w:multiLevelType w:val="hybridMultilevel"/>
    <w:tmpl w:val="A4C47556"/>
    <w:lvl w:ilvl="0" w:tplc="D12287B2">
      <w:start w:val="1"/>
      <w:numFmt w:val="bullet"/>
      <w:lvlText w:val=""/>
      <w:lvlJc w:val="left"/>
      <w:pPr>
        <w:ind w:left="720" w:hanging="360"/>
      </w:pPr>
      <w:rPr>
        <w:rFonts w:hint="default" w:ascii="Symbol" w:hAnsi="Symbol"/>
      </w:rPr>
    </w:lvl>
    <w:lvl w:ilvl="1" w:tplc="4380DDCE">
      <w:start w:val="1"/>
      <w:numFmt w:val="bullet"/>
      <w:lvlText w:val="o"/>
      <w:lvlJc w:val="left"/>
      <w:pPr>
        <w:ind w:left="1440" w:hanging="360"/>
      </w:pPr>
      <w:rPr>
        <w:rFonts w:hint="default" w:ascii="Courier New" w:hAnsi="Courier New"/>
      </w:rPr>
    </w:lvl>
    <w:lvl w:ilvl="2" w:tplc="B5D640B2">
      <w:start w:val="1"/>
      <w:numFmt w:val="bullet"/>
      <w:lvlText w:val=""/>
      <w:lvlJc w:val="left"/>
      <w:pPr>
        <w:ind w:left="2160" w:hanging="360"/>
      </w:pPr>
      <w:rPr>
        <w:rFonts w:hint="default" w:ascii="Wingdings" w:hAnsi="Wingdings"/>
      </w:rPr>
    </w:lvl>
    <w:lvl w:ilvl="3" w:tplc="3A72A598">
      <w:start w:val="1"/>
      <w:numFmt w:val="bullet"/>
      <w:lvlText w:val=""/>
      <w:lvlJc w:val="left"/>
      <w:pPr>
        <w:ind w:left="2880" w:hanging="360"/>
      </w:pPr>
      <w:rPr>
        <w:rFonts w:hint="default" w:ascii="Symbol" w:hAnsi="Symbol"/>
      </w:rPr>
    </w:lvl>
    <w:lvl w:ilvl="4" w:tplc="4498CF2E">
      <w:start w:val="1"/>
      <w:numFmt w:val="bullet"/>
      <w:lvlText w:val="o"/>
      <w:lvlJc w:val="left"/>
      <w:pPr>
        <w:ind w:left="3600" w:hanging="360"/>
      </w:pPr>
      <w:rPr>
        <w:rFonts w:hint="default" w:ascii="Courier New" w:hAnsi="Courier New"/>
      </w:rPr>
    </w:lvl>
    <w:lvl w:ilvl="5" w:tplc="A6048700">
      <w:start w:val="1"/>
      <w:numFmt w:val="bullet"/>
      <w:lvlText w:val=""/>
      <w:lvlJc w:val="left"/>
      <w:pPr>
        <w:ind w:left="4320" w:hanging="360"/>
      </w:pPr>
      <w:rPr>
        <w:rFonts w:hint="default" w:ascii="Wingdings" w:hAnsi="Wingdings"/>
      </w:rPr>
    </w:lvl>
    <w:lvl w:ilvl="6" w:tplc="8482D268">
      <w:start w:val="1"/>
      <w:numFmt w:val="bullet"/>
      <w:lvlText w:val=""/>
      <w:lvlJc w:val="left"/>
      <w:pPr>
        <w:ind w:left="5040" w:hanging="360"/>
      </w:pPr>
      <w:rPr>
        <w:rFonts w:hint="default" w:ascii="Symbol" w:hAnsi="Symbol"/>
      </w:rPr>
    </w:lvl>
    <w:lvl w:ilvl="7" w:tplc="8F900120">
      <w:start w:val="1"/>
      <w:numFmt w:val="bullet"/>
      <w:lvlText w:val="o"/>
      <w:lvlJc w:val="left"/>
      <w:pPr>
        <w:ind w:left="5760" w:hanging="360"/>
      </w:pPr>
      <w:rPr>
        <w:rFonts w:hint="default" w:ascii="Courier New" w:hAnsi="Courier New"/>
      </w:rPr>
    </w:lvl>
    <w:lvl w:ilvl="8" w:tplc="78A0F4A0">
      <w:start w:val="1"/>
      <w:numFmt w:val="bullet"/>
      <w:lvlText w:val=""/>
      <w:lvlJc w:val="left"/>
      <w:pPr>
        <w:ind w:left="6480" w:hanging="360"/>
      </w:pPr>
      <w:rPr>
        <w:rFonts w:hint="default" w:ascii="Wingdings" w:hAnsi="Wingdings"/>
      </w:rPr>
    </w:lvl>
  </w:abstractNum>
  <w:abstractNum w:abstractNumId="11" w15:restartNumberingAfterBreak="0">
    <w:nsid w:val="2C1F8BB0"/>
    <w:multiLevelType w:val="hybridMultilevel"/>
    <w:tmpl w:val="013EFB52"/>
    <w:lvl w:ilvl="0" w:tplc="05E6C37E">
      <w:start w:val="1"/>
      <w:numFmt w:val="bullet"/>
      <w:lvlText w:val=""/>
      <w:lvlJc w:val="left"/>
      <w:pPr>
        <w:ind w:left="720" w:hanging="360"/>
      </w:pPr>
      <w:rPr>
        <w:rFonts w:hint="default" w:ascii="Symbol" w:hAnsi="Symbol"/>
      </w:rPr>
    </w:lvl>
    <w:lvl w:ilvl="1" w:tplc="4150E462">
      <w:start w:val="1"/>
      <w:numFmt w:val="bullet"/>
      <w:lvlText w:val="o"/>
      <w:lvlJc w:val="left"/>
      <w:pPr>
        <w:ind w:left="1440" w:hanging="360"/>
      </w:pPr>
      <w:rPr>
        <w:rFonts w:hint="default" w:ascii="Courier New" w:hAnsi="Courier New"/>
      </w:rPr>
    </w:lvl>
    <w:lvl w:ilvl="2" w:tplc="26A87704">
      <w:start w:val="1"/>
      <w:numFmt w:val="bullet"/>
      <w:lvlText w:val=""/>
      <w:lvlJc w:val="left"/>
      <w:pPr>
        <w:ind w:left="2160" w:hanging="360"/>
      </w:pPr>
      <w:rPr>
        <w:rFonts w:hint="default" w:ascii="Wingdings" w:hAnsi="Wingdings"/>
      </w:rPr>
    </w:lvl>
    <w:lvl w:ilvl="3" w:tplc="5BE609BE">
      <w:start w:val="1"/>
      <w:numFmt w:val="bullet"/>
      <w:lvlText w:val=""/>
      <w:lvlJc w:val="left"/>
      <w:pPr>
        <w:ind w:left="2880" w:hanging="360"/>
      </w:pPr>
      <w:rPr>
        <w:rFonts w:hint="default" w:ascii="Symbol" w:hAnsi="Symbol"/>
      </w:rPr>
    </w:lvl>
    <w:lvl w:ilvl="4" w:tplc="2918027E">
      <w:start w:val="1"/>
      <w:numFmt w:val="bullet"/>
      <w:lvlText w:val="o"/>
      <w:lvlJc w:val="left"/>
      <w:pPr>
        <w:ind w:left="3600" w:hanging="360"/>
      </w:pPr>
      <w:rPr>
        <w:rFonts w:hint="default" w:ascii="Courier New" w:hAnsi="Courier New"/>
      </w:rPr>
    </w:lvl>
    <w:lvl w:ilvl="5" w:tplc="E2BCD946">
      <w:start w:val="1"/>
      <w:numFmt w:val="bullet"/>
      <w:lvlText w:val=""/>
      <w:lvlJc w:val="left"/>
      <w:pPr>
        <w:ind w:left="4320" w:hanging="360"/>
      </w:pPr>
      <w:rPr>
        <w:rFonts w:hint="default" w:ascii="Wingdings" w:hAnsi="Wingdings"/>
      </w:rPr>
    </w:lvl>
    <w:lvl w:ilvl="6" w:tplc="E4A2C07E">
      <w:start w:val="1"/>
      <w:numFmt w:val="bullet"/>
      <w:lvlText w:val=""/>
      <w:lvlJc w:val="left"/>
      <w:pPr>
        <w:ind w:left="5040" w:hanging="360"/>
      </w:pPr>
      <w:rPr>
        <w:rFonts w:hint="default" w:ascii="Symbol" w:hAnsi="Symbol"/>
      </w:rPr>
    </w:lvl>
    <w:lvl w:ilvl="7" w:tplc="2BE447E4">
      <w:start w:val="1"/>
      <w:numFmt w:val="bullet"/>
      <w:lvlText w:val="o"/>
      <w:lvlJc w:val="left"/>
      <w:pPr>
        <w:ind w:left="5760" w:hanging="360"/>
      </w:pPr>
      <w:rPr>
        <w:rFonts w:hint="default" w:ascii="Courier New" w:hAnsi="Courier New"/>
      </w:rPr>
    </w:lvl>
    <w:lvl w:ilvl="8" w:tplc="49E0A654">
      <w:start w:val="1"/>
      <w:numFmt w:val="bullet"/>
      <w:lvlText w:val=""/>
      <w:lvlJc w:val="left"/>
      <w:pPr>
        <w:ind w:left="6480" w:hanging="360"/>
      </w:pPr>
      <w:rPr>
        <w:rFonts w:hint="default" w:ascii="Wingdings" w:hAnsi="Wingdings"/>
      </w:rPr>
    </w:lvl>
  </w:abstractNum>
  <w:abstractNum w:abstractNumId="12"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13"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14" w15:restartNumberingAfterBreak="0">
    <w:nsid w:val="3E0D0A9D"/>
    <w:multiLevelType w:val="hybridMultilevel"/>
    <w:tmpl w:val="4A4C9B92"/>
    <w:lvl w:ilvl="0" w:tplc="B3FA140A">
      <w:start w:val="1"/>
      <w:numFmt w:val="bullet"/>
      <w:lvlText w:val=""/>
      <w:lvlJc w:val="left"/>
      <w:pPr>
        <w:ind w:left="720" w:hanging="360"/>
      </w:pPr>
      <w:rPr>
        <w:rFonts w:hint="default" w:ascii="Symbol" w:hAnsi="Symbol"/>
      </w:rPr>
    </w:lvl>
    <w:lvl w:ilvl="1" w:tplc="453ECAB0">
      <w:start w:val="1"/>
      <w:numFmt w:val="bullet"/>
      <w:lvlText w:val="o"/>
      <w:lvlJc w:val="left"/>
      <w:pPr>
        <w:ind w:left="1440" w:hanging="360"/>
      </w:pPr>
      <w:rPr>
        <w:rFonts w:hint="default" w:ascii="Courier New" w:hAnsi="Courier New"/>
      </w:rPr>
    </w:lvl>
    <w:lvl w:ilvl="2" w:tplc="41A4A314">
      <w:start w:val="1"/>
      <w:numFmt w:val="bullet"/>
      <w:lvlText w:val=""/>
      <w:lvlJc w:val="left"/>
      <w:pPr>
        <w:ind w:left="2160" w:hanging="360"/>
      </w:pPr>
      <w:rPr>
        <w:rFonts w:hint="default" w:ascii="Wingdings" w:hAnsi="Wingdings"/>
      </w:rPr>
    </w:lvl>
    <w:lvl w:ilvl="3" w:tplc="A7FE32B8">
      <w:start w:val="1"/>
      <w:numFmt w:val="bullet"/>
      <w:lvlText w:val=""/>
      <w:lvlJc w:val="left"/>
      <w:pPr>
        <w:ind w:left="2880" w:hanging="360"/>
      </w:pPr>
      <w:rPr>
        <w:rFonts w:hint="default" w:ascii="Symbol" w:hAnsi="Symbol"/>
      </w:rPr>
    </w:lvl>
    <w:lvl w:ilvl="4" w:tplc="03F2DE26">
      <w:start w:val="1"/>
      <w:numFmt w:val="bullet"/>
      <w:lvlText w:val="o"/>
      <w:lvlJc w:val="left"/>
      <w:pPr>
        <w:ind w:left="3600" w:hanging="360"/>
      </w:pPr>
      <w:rPr>
        <w:rFonts w:hint="default" w:ascii="Courier New" w:hAnsi="Courier New"/>
      </w:rPr>
    </w:lvl>
    <w:lvl w:ilvl="5" w:tplc="1326FDFC">
      <w:start w:val="1"/>
      <w:numFmt w:val="bullet"/>
      <w:lvlText w:val=""/>
      <w:lvlJc w:val="left"/>
      <w:pPr>
        <w:ind w:left="4320" w:hanging="360"/>
      </w:pPr>
      <w:rPr>
        <w:rFonts w:hint="default" w:ascii="Wingdings" w:hAnsi="Wingdings"/>
      </w:rPr>
    </w:lvl>
    <w:lvl w:ilvl="6" w:tplc="3C50388C">
      <w:start w:val="1"/>
      <w:numFmt w:val="bullet"/>
      <w:lvlText w:val=""/>
      <w:lvlJc w:val="left"/>
      <w:pPr>
        <w:ind w:left="5040" w:hanging="360"/>
      </w:pPr>
      <w:rPr>
        <w:rFonts w:hint="default" w:ascii="Symbol" w:hAnsi="Symbol"/>
      </w:rPr>
    </w:lvl>
    <w:lvl w:ilvl="7" w:tplc="BE9AC0DA">
      <w:start w:val="1"/>
      <w:numFmt w:val="bullet"/>
      <w:lvlText w:val="o"/>
      <w:lvlJc w:val="left"/>
      <w:pPr>
        <w:ind w:left="5760" w:hanging="360"/>
      </w:pPr>
      <w:rPr>
        <w:rFonts w:hint="default" w:ascii="Courier New" w:hAnsi="Courier New"/>
      </w:rPr>
    </w:lvl>
    <w:lvl w:ilvl="8" w:tplc="15A0FF38">
      <w:start w:val="1"/>
      <w:numFmt w:val="bullet"/>
      <w:lvlText w:val=""/>
      <w:lvlJc w:val="left"/>
      <w:pPr>
        <w:ind w:left="6480" w:hanging="360"/>
      </w:pPr>
      <w:rPr>
        <w:rFonts w:hint="default" w:ascii="Wingdings" w:hAnsi="Wingdings"/>
      </w:rPr>
    </w:lvl>
  </w:abstractNum>
  <w:abstractNum w:abstractNumId="15" w15:restartNumberingAfterBreak="0">
    <w:nsid w:val="41315D45"/>
    <w:multiLevelType w:val="hybridMultilevel"/>
    <w:tmpl w:val="08DC37E0"/>
    <w:lvl w:ilvl="0" w:tplc="DE6EDE06">
      <w:start w:val="1"/>
      <w:numFmt w:val="bullet"/>
      <w:lvlText w:val=""/>
      <w:lvlJc w:val="left"/>
      <w:pPr>
        <w:ind w:left="720" w:hanging="360"/>
      </w:pPr>
      <w:rPr>
        <w:rFonts w:hint="default" w:ascii="Symbol" w:hAnsi="Symbol"/>
      </w:rPr>
    </w:lvl>
    <w:lvl w:ilvl="1" w:tplc="17AC6EA4">
      <w:start w:val="1"/>
      <w:numFmt w:val="bullet"/>
      <w:lvlText w:val="o"/>
      <w:lvlJc w:val="left"/>
      <w:pPr>
        <w:ind w:left="1440" w:hanging="360"/>
      </w:pPr>
      <w:rPr>
        <w:rFonts w:hint="default" w:ascii="Courier New" w:hAnsi="Courier New"/>
      </w:rPr>
    </w:lvl>
    <w:lvl w:ilvl="2" w:tplc="F6941F20">
      <w:start w:val="1"/>
      <w:numFmt w:val="bullet"/>
      <w:lvlText w:val=""/>
      <w:lvlJc w:val="left"/>
      <w:pPr>
        <w:ind w:left="2160" w:hanging="360"/>
      </w:pPr>
      <w:rPr>
        <w:rFonts w:hint="default" w:ascii="Wingdings" w:hAnsi="Wingdings"/>
      </w:rPr>
    </w:lvl>
    <w:lvl w:ilvl="3" w:tplc="83B2C5C0">
      <w:start w:val="1"/>
      <w:numFmt w:val="bullet"/>
      <w:lvlText w:val=""/>
      <w:lvlJc w:val="left"/>
      <w:pPr>
        <w:ind w:left="2880" w:hanging="360"/>
      </w:pPr>
      <w:rPr>
        <w:rFonts w:hint="default" w:ascii="Symbol" w:hAnsi="Symbol"/>
      </w:rPr>
    </w:lvl>
    <w:lvl w:ilvl="4" w:tplc="D0748346">
      <w:start w:val="1"/>
      <w:numFmt w:val="bullet"/>
      <w:lvlText w:val="o"/>
      <w:lvlJc w:val="left"/>
      <w:pPr>
        <w:ind w:left="3600" w:hanging="360"/>
      </w:pPr>
      <w:rPr>
        <w:rFonts w:hint="default" w:ascii="Courier New" w:hAnsi="Courier New"/>
      </w:rPr>
    </w:lvl>
    <w:lvl w:ilvl="5" w:tplc="862E09EA">
      <w:start w:val="1"/>
      <w:numFmt w:val="bullet"/>
      <w:lvlText w:val=""/>
      <w:lvlJc w:val="left"/>
      <w:pPr>
        <w:ind w:left="4320" w:hanging="360"/>
      </w:pPr>
      <w:rPr>
        <w:rFonts w:hint="default" w:ascii="Wingdings" w:hAnsi="Wingdings"/>
      </w:rPr>
    </w:lvl>
    <w:lvl w:ilvl="6" w:tplc="9976D770">
      <w:start w:val="1"/>
      <w:numFmt w:val="bullet"/>
      <w:lvlText w:val=""/>
      <w:lvlJc w:val="left"/>
      <w:pPr>
        <w:ind w:left="5040" w:hanging="360"/>
      </w:pPr>
      <w:rPr>
        <w:rFonts w:hint="default" w:ascii="Symbol" w:hAnsi="Symbol"/>
      </w:rPr>
    </w:lvl>
    <w:lvl w:ilvl="7" w:tplc="8F7AE6FA">
      <w:start w:val="1"/>
      <w:numFmt w:val="bullet"/>
      <w:lvlText w:val="o"/>
      <w:lvlJc w:val="left"/>
      <w:pPr>
        <w:ind w:left="5760" w:hanging="360"/>
      </w:pPr>
      <w:rPr>
        <w:rFonts w:hint="default" w:ascii="Courier New" w:hAnsi="Courier New"/>
      </w:rPr>
    </w:lvl>
    <w:lvl w:ilvl="8" w:tplc="8D683B06">
      <w:start w:val="1"/>
      <w:numFmt w:val="bullet"/>
      <w:lvlText w:val=""/>
      <w:lvlJc w:val="left"/>
      <w:pPr>
        <w:ind w:left="6480" w:hanging="360"/>
      </w:pPr>
      <w:rPr>
        <w:rFonts w:hint="default" w:ascii="Wingdings" w:hAnsi="Wingdings"/>
      </w:rPr>
    </w:lvl>
  </w:abstractNum>
  <w:abstractNum w:abstractNumId="16" w15:restartNumberingAfterBreak="0">
    <w:nsid w:val="47F0F1C9"/>
    <w:multiLevelType w:val="hybridMultilevel"/>
    <w:tmpl w:val="824C0BF8"/>
    <w:lvl w:ilvl="0" w:tplc="A544A5FE">
      <w:start w:val="1"/>
      <w:numFmt w:val="bullet"/>
      <w:lvlText w:val=""/>
      <w:lvlJc w:val="left"/>
      <w:pPr>
        <w:ind w:left="720" w:hanging="360"/>
      </w:pPr>
      <w:rPr>
        <w:rFonts w:hint="default" w:ascii="Symbol" w:hAnsi="Symbol"/>
      </w:rPr>
    </w:lvl>
    <w:lvl w:ilvl="1" w:tplc="A2ECBEF2">
      <w:start w:val="1"/>
      <w:numFmt w:val="bullet"/>
      <w:lvlText w:val="o"/>
      <w:lvlJc w:val="left"/>
      <w:pPr>
        <w:ind w:left="1440" w:hanging="360"/>
      </w:pPr>
      <w:rPr>
        <w:rFonts w:hint="default" w:ascii="Courier New" w:hAnsi="Courier New"/>
      </w:rPr>
    </w:lvl>
    <w:lvl w:ilvl="2" w:tplc="F210DD48">
      <w:start w:val="1"/>
      <w:numFmt w:val="bullet"/>
      <w:lvlText w:val=""/>
      <w:lvlJc w:val="left"/>
      <w:pPr>
        <w:ind w:left="2160" w:hanging="360"/>
      </w:pPr>
      <w:rPr>
        <w:rFonts w:hint="default" w:ascii="Wingdings" w:hAnsi="Wingdings"/>
      </w:rPr>
    </w:lvl>
    <w:lvl w:ilvl="3" w:tplc="9B2C70B6">
      <w:start w:val="1"/>
      <w:numFmt w:val="bullet"/>
      <w:lvlText w:val=""/>
      <w:lvlJc w:val="left"/>
      <w:pPr>
        <w:ind w:left="2880" w:hanging="360"/>
      </w:pPr>
      <w:rPr>
        <w:rFonts w:hint="default" w:ascii="Symbol" w:hAnsi="Symbol"/>
      </w:rPr>
    </w:lvl>
    <w:lvl w:ilvl="4" w:tplc="5FB2AAE0">
      <w:start w:val="1"/>
      <w:numFmt w:val="bullet"/>
      <w:lvlText w:val="o"/>
      <w:lvlJc w:val="left"/>
      <w:pPr>
        <w:ind w:left="3600" w:hanging="360"/>
      </w:pPr>
      <w:rPr>
        <w:rFonts w:hint="default" w:ascii="Courier New" w:hAnsi="Courier New"/>
      </w:rPr>
    </w:lvl>
    <w:lvl w:ilvl="5" w:tplc="0438571A">
      <w:start w:val="1"/>
      <w:numFmt w:val="bullet"/>
      <w:lvlText w:val=""/>
      <w:lvlJc w:val="left"/>
      <w:pPr>
        <w:ind w:left="4320" w:hanging="360"/>
      </w:pPr>
      <w:rPr>
        <w:rFonts w:hint="default" w:ascii="Wingdings" w:hAnsi="Wingdings"/>
      </w:rPr>
    </w:lvl>
    <w:lvl w:ilvl="6" w:tplc="EF6231BE">
      <w:start w:val="1"/>
      <w:numFmt w:val="bullet"/>
      <w:lvlText w:val=""/>
      <w:lvlJc w:val="left"/>
      <w:pPr>
        <w:ind w:left="5040" w:hanging="360"/>
      </w:pPr>
      <w:rPr>
        <w:rFonts w:hint="default" w:ascii="Symbol" w:hAnsi="Symbol"/>
      </w:rPr>
    </w:lvl>
    <w:lvl w:ilvl="7" w:tplc="C7FCB2CC">
      <w:start w:val="1"/>
      <w:numFmt w:val="bullet"/>
      <w:lvlText w:val="o"/>
      <w:lvlJc w:val="left"/>
      <w:pPr>
        <w:ind w:left="5760" w:hanging="360"/>
      </w:pPr>
      <w:rPr>
        <w:rFonts w:hint="default" w:ascii="Courier New" w:hAnsi="Courier New"/>
      </w:rPr>
    </w:lvl>
    <w:lvl w:ilvl="8" w:tplc="CFD6BA08">
      <w:start w:val="1"/>
      <w:numFmt w:val="bullet"/>
      <w:lvlText w:val=""/>
      <w:lvlJc w:val="left"/>
      <w:pPr>
        <w:ind w:left="6480" w:hanging="360"/>
      </w:pPr>
      <w:rPr>
        <w:rFonts w:hint="default" w:ascii="Wingdings" w:hAnsi="Wingdings"/>
      </w:rPr>
    </w:lvl>
  </w:abstractNum>
  <w:abstractNum w:abstractNumId="17" w15:restartNumberingAfterBreak="0">
    <w:nsid w:val="4F309843"/>
    <w:multiLevelType w:val="hybridMultilevel"/>
    <w:tmpl w:val="506EF8FE"/>
    <w:lvl w:ilvl="0" w:tplc="C5806472">
      <w:start w:val="1"/>
      <w:numFmt w:val="bullet"/>
      <w:lvlText w:val=""/>
      <w:lvlJc w:val="left"/>
      <w:pPr>
        <w:ind w:left="720" w:hanging="360"/>
      </w:pPr>
      <w:rPr>
        <w:rFonts w:hint="default" w:ascii="Symbol" w:hAnsi="Symbol"/>
      </w:rPr>
    </w:lvl>
    <w:lvl w:ilvl="1" w:tplc="D7A0A5AC">
      <w:start w:val="1"/>
      <w:numFmt w:val="bullet"/>
      <w:lvlText w:val="o"/>
      <w:lvlJc w:val="left"/>
      <w:pPr>
        <w:ind w:left="1440" w:hanging="360"/>
      </w:pPr>
      <w:rPr>
        <w:rFonts w:hint="default" w:ascii="Courier New" w:hAnsi="Courier New"/>
      </w:rPr>
    </w:lvl>
    <w:lvl w:ilvl="2" w:tplc="55864C8E">
      <w:start w:val="1"/>
      <w:numFmt w:val="bullet"/>
      <w:lvlText w:val=""/>
      <w:lvlJc w:val="left"/>
      <w:pPr>
        <w:ind w:left="2160" w:hanging="360"/>
      </w:pPr>
      <w:rPr>
        <w:rFonts w:hint="default" w:ascii="Wingdings" w:hAnsi="Wingdings"/>
      </w:rPr>
    </w:lvl>
    <w:lvl w:ilvl="3" w:tplc="51FCAD4E">
      <w:start w:val="1"/>
      <w:numFmt w:val="bullet"/>
      <w:lvlText w:val=""/>
      <w:lvlJc w:val="left"/>
      <w:pPr>
        <w:ind w:left="2880" w:hanging="360"/>
      </w:pPr>
      <w:rPr>
        <w:rFonts w:hint="default" w:ascii="Symbol" w:hAnsi="Symbol"/>
      </w:rPr>
    </w:lvl>
    <w:lvl w:ilvl="4" w:tplc="F90E2728">
      <w:start w:val="1"/>
      <w:numFmt w:val="bullet"/>
      <w:lvlText w:val="o"/>
      <w:lvlJc w:val="left"/>
      <w:pPr>
        <w:ind w:left="3600" w:hanging="360"/>
      </w:pPr>
      <w:rPr>
        <w:rFonts w:hint="default" w:ascii="Courier New" w:hAnsi="Courier New"/>
      </w:rPr>
    </w:lvl>
    <w:lvl w:ilvl="5" w:tplc="6CC08738">
      <w:start w:val="1"/>
      <w:numFmt w:val="bullet"/>
      <w:lvlText w:val=""/>
      <w:lvlJc w:val="left"/>
      <w:pPr>
        <w:ind w:left="4320" w:hanging="360"/>
      </w:pPr>
      <w:rPr>
        <w:rFonts w:hint="default" w:ascii="Wingdings" w:hAnsi="Wingdings"/>
      </w:rPr>
    </w:lvl>
    <w:lvl w:ilvl="6" w:tplc="0F68891E">
      <w:start w:val="1"/>
      <w:numFmt w:val="bullet"/>
      <w:lvlText w:val=""/>
      <w:lvlJc w:val="left"/>
      <w:pPr>
        <w:ind w:left="5040" w:hanging="360"/>
      </w:pPr>
      <w:rPr>
        <w:rFonts w:hint="default" w:ascii="Symbol" w:hAnsi="Symbol"/>
      </w:rPr>
    </w:lvl>
    <w:lvl w:ilvl="7" w:tplc="EE7A646E">
      <w:start w:val="1"/>
      <w:numFmt w:val="bullet"/>
      <w:lvlText w:val="o"/>
      <w:lvlJc w:val="left"/>
      <w:pPr>
        <w:ind w:left="5760" w:hanging="360"/>
      </w:pPr>
      <w:rPr>
        <w:rFonts w:hint="default" w:ascii="Courier New" w:hAnsi="Courier New"/>
      </w:rPr>
    </w:lvl>
    <w:lvl w:ilvl="8" w:tplc="6458E22A">
      <w:start w:val="1"/>
      <w:numFmt w:val="bullet"/>
      <w:lvlText w:val=""/>
      <w:lvlJc w:val="left"/>
      <w:pPr>
        <w:ind w:left="6480" w:hanging="360"/>
      </w:pPr>
      <w:rPr>
        <w:rFonts w:hint="default" w:ascii="Wingdings" w:hAnsi="Wingdings"/>
      </w:rPr>
    </w:lvl>
  </w:abstractNum>
  <w:abstractNum w:abstractNumId="18"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19"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21" w15:restartNumberingAfterBreak="0">
    <w:nsid w:val="53A559E2"/>
    <w:multiLevelType w:val="hybridMultilevel"/>
    <w:tmpl w:val="934A133E"/>
    <w:lvl w:ilvl="0" w:tplc="8DAC9156">
      <w:start w:val="1"/>
      <w:numFmt w:val="bullet"/>
      <w:lvlText w:val=""/>
      <w:lvlJc w:val="left"/>
      <w:pPr>
        <w:ind w:left="720" w:hanging="360"/>
      </w:pPr>
      <w:rPr>
        <w:rFonts w:hint="default" w:ascii="Symbol" w:hAnsi="Symbol"/>
      </w:rPr>
    </w:lvl>
    <w:lvl w:ilvl="1" w:tplc="18F02B8C">
      <w:start w:val="1"/>
      <w:numFmt w:val="bullet"/>
      <w:lvlText w:val="o"/>
      <w:lvlJc w:val="left"/>
      <w:pPr>
        <w:ind w:left="1440" w:hanging="360"/>
      </w:pPr>
      <w:rPr>
        <w:rFonts w:hint="default" w:ascii="Courier New" w:hAnsi="Courier New"/>
      </w:rPr>
    </w:lvl>
    <w:lvl w:ilvl="2" w:tplc="0480032E">
      <w:start w:val="1"/>
      <w:numFmt w:val="bullet"/>
      <w:lvlText w:val=""/>
      <w:lvlJc w:val="left"/>
      <w:pPr>
        <w:ind w:left="2160" w:hanging="360"/>
      </w:pPr>
      <w:rPr>
        <w:rFonts w:hint="default" w:ascii="Wingdings" w:hAnsi="Wingdings"/>
      </w:rPr>
    </w:lvl>
    <w:lvl w:ilvl="3" w:tplc="7B921518">
      <w:start w:val="1"/>
      <w:numFmt w:val="bullet"/>
      <w:lvlText w:val=""/>
      <w:lvlJc w:val="left"/>
      <w:pPr>
        <w:ind w:left="2880" w:hanging="360"/>
      </w:pPr>
      <w:rPr>
        <w:rFonts w:hint="default" w:ascii="Symbol" w:hAnsi="Symbol"/>
      </w:rPr>
    </w:lvl>
    <w:lvl w:ilvl="4" w:tplc="7D9C6312">
      <w:start w:val="1"/>
      <w:numFmt w:val="bullet"/>
      <w:lvlText w:val="o"/>
      <w:lvlJc w:val="left"/>
      <w:pPr>
        <w:ind w:left="3600" w:hanging="360"/>
      </w:pPr>
      <w:rPr>
        <w:rFonts w:hint="default" w:ascii="Courier New" w:hAnsi="Courier New"/>
      </w:rPr>
    </w:lvl>
    <w:lvl w:ilvl="5" w:tplc="35BE1870">
      <w:start w:val="1"/>
      <w:numFmt w:val="bullet"/>
      <w:lvlText w:val=""/>
      <w:lvlJc w:val="left"/>
      <w:pPr>
        <w:ind w:left="4320" w:hanging="360"/>
      </w:pPr>
      <w:rPr>
        <w:rFonts w:hint="default" w:ascii="Wingdings" w:hAnsi="Wingdings"/>
      </w:rPr>
    </w:lvl>
    <w:lvl w:ilvl="6" w:tplc="D4708DA4">
      <w:start w:val="1"/>
      <w:numFmt w:val="bullet"/>
      <w:lvlText w:val=""/>
      <w:lvlJc w:val="left"/>
      <w:pPr>
        <w:ind w:left="5040" w:hanging="360"/>
      </w:pPr>
      <w:rPr>
        <w:rFonts w:hint="default" w:ascii="Symbol" w:hAnsi="Symbol"/>
      </w:rPr>
    </w:lvl>
    <w:lvl w:ilvl="7" w:tplc="4C7C943C">
      <w:start w:val="1"/>
      <w:numFmt w:val="bullet"/>
      <w:lvlText w:val="o"/>
      <w:lvlJc w:val="left"/>
      <w:pPr>
        <w:ind w:left="5760" w:hanging="360"/>
      </w:pPr>
      <w:rPr>
        <w:rFonts w:hint="default" w:ascii="Courier New" w:hAnsi="Courier New"/>
      </w:rPr>
    </w:lvl>
    <w:lvl w:ilvl="8" w:tplc="6AA6D6BC">
      <w:start w:val="1"/>
      <w:numFmt w:val="bullet"/>
      <w:lvlText w:val=""/>
      <w:lvlJc w:val="left"/>
      <w:pPr>
        <w:ind w:left="6480" w:hanging="360"/>
      </w:pPr>
      <w:rPr>
        <w:rFonts w:hint="default" w:ascii="Wingdings" w:hAnsi="Wingdings"/>
      </w:rPr>
    </w:lvl>
  </w:abstractNum>
  <w:abstractNum w:abstractNumId="22"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23"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24" w15:restartNumberingAfterBreak="0">
    <w:nsid w:val="6AB4715C"/>
    <w:multiLevelType w:val="hybridMultilevel"/>
    <w:tmpl w:val="66B4A080"/>
    <w:lvl w:ilvl="0" w:tplc="D38408B4">
      <w:start w:val="1"/>
      <w:numFmt w:val="bullet"/>
      <w:lvlText w:val=""/>
      <w:lvlJc w:val="left"/>
      <w:pPr>
        <w:ind w:left="720" w:hanging="360"/>
      </w:pPr>
      <w:rPr>
        <w:rFonts w:hint="default" w:ascii="Symbol" w:hAnsi="Symbol"/>
      </w:rPr>
    </w:lvl>
    <w:lvl w:ilvl="1" w:tplc="4E883E66">
      <w:start w:val="1"/>
      <w:numFmt w:val="bullet"/>
      <w:lvlText w:val="o"/>
      <w:lvlJc w:val="left"/>
      <w:pPr>
        <w:ind w:left="1440" w:hanging="360"/>
      </w:pPr>
      <w:rPr>
        <w:rFonts w:hint="default" w:ascii="Courier New" w:hAnsi="Courier New"/>
      </w:rPr>
    </w:lvl>
    <w:lvl w:ilvl="2" w:tplc="2DE865D8">
      <w:start w:val="1"/>
      <w:numFmt w:val="bullet"/>
      <w:lvlText w:val=""/>
      <w:lvlJc w:val="left"/>
      <w:pPr>
        <w:ind w:left="2160" w:hanging="360"/>
      </w:pPr>
      <w:rPr>
        <w:rFonts w:hint="default" w:ascii="Wingdings" w:hAnsi="Wingdings"/>
      </w:rPr>
    </w:lvl>
    <w:lvl w:ilvl="3" w:tplc="6E4CFC9E">
      <w:start w:val="1"/>
      <w:numFmt w:val="bullet"/>
      <w:lvlText w:val=""/>
      <w:lvlJc w:val="left"/>
      <w:pPr>
        <w:ind w:left="2880" w:hanging="360"/>
      </w:pPr>
      <w:rPr>
        <w:rFonts w:hint="default" w:ascii="Symbol" w:hAnsi="Symbol"/>
      </w:rPr>
    </w:lvl>
    <w:lvl w:ilvl="4" w:tplc="DCC2BD26">
      <w:start w:val="1"/>
      <w:numFmt w:val="bullet"/>
      <w:lvlText w:val="o"/>
      <w:lvlJc w:val="left"/>
      <w:pPr>
        <w:ind w:left="3600" w:hanging="360"/>
      </w:pPr>
      <w:rPr>
        <w:rFonts w:hint="default" w:ascii="Courier New" w:hAnsi="Courier New"/>
      </w:rPr>
    </w:lvl>
    <w:lvl w:ilvl="5" w:tplc="E6F4A58C">
      <w:start w:val="1"/>
      <w:numFmt w:val="bullet"/>
      <w:lvlText w:val=""/>
      <w:lvlJc w:val="left"/>
      <w:pPr>
        <w:ind w:left="4320" w:hanging="360"/>
      </w:pPr>
      <w:rPr>
        <w:rFonts w:hint="default" w:ascii="Wingdings" w:hAnsi="Wingdings"/>
      </w:rPr>
    </w:lvl>
    <w:lvl w:ilvl="6" w:tplc="56545E4C">
      <w:start w:val="1"/>
      <w:numFmt w:val="bullet"/>
      <w:lvlText w:val=""/>
      <w:lvlJc w:val="left"/>
      <w:pPr>
        <w:ind w:left="5040" w:hanging="360"/>
      </w:pPr>
      <w:rPr>
        <w:rFonts w:hint="default" w:ascii="Symbol" w:hAnsi="Symbol"/>
      </w:rPr>
    </w:lvl>
    <w:lvl w:ilvl="7" w:tplc="03841AF0">
      <w:start w:val="1"/>
      <w:numFmt w:val="bullet"/>
      <w:lvlText w:val="o"/>
      <w:lvlJc w:val="left"/>
      <w:pPr>
        <w:ind w:left="5760" w:hanging="360"/>
      </w:pPr>
      <w:rPr>
        <w:rFonts w:hint="default" w:ascii="Courier New" w:hAnsi="Courier New"/>
      </w:rPr>
    </w:lvl>
    <w:lvl w:ilvl="8" w:tplc="DDF814DA">
      <w:start w:val="1"/>
      <w:numFmt w:val="bullet"/>
      <w:lvlText w:val=""/>
      <w:lvlJc w:val="left"/>
      <w:pPr>
        <w:ind w:left="6480" w:hanging="360"/>
      </w:pPr>
      <w:rPr>
        <w:rFonts w:hint="default" w:ascii="Wingdings" w:hAnsi="Wingdings"/>
      </w:rPr>
    </w:lvl>
  </w:abstractNum>
  <w:abstractNum w:abstractNumId="25" w15:restartNumberingAfterBreak="0">
    <w:nsid w:val="6BB7ED05"/>
    <w:multiLevelType w:val="hybridMultilevel"/>
    <w:tmpl w:val="D512ADC6"/>
    <w:lvl w:ilvl="0" w:tplc="2B00E934">
      <w:start w:val="1"/>
      <w:numFmt w:val="bullet"/>
      <w:lvlText w:val=""/>
      <w:lvlJc w:val="left"/>
      <w:pPr>
        <w:ind w:left="720" w:hanging="360"/>
      </w:pPr>
      <w:rPr>
        <w:rFonts w:hint="default" w:ascii="Symbol" w:hAnsi="Symbol"/>
      </w:rPr>
    </w:lvl>
    <w:lvl w:ilvl="1" w:tplc="F820A238">
      <w:start w:val="1"/>
      <w:numFmt w:val="bullet"/>
      <w:lvlText w:val="o"/>
      <w:lvlJc w:val="left"/>
      <w:pPr>
        <w:ind w:left="1440" w:hanging="360"/>
      </w:pPr>
      <w:rPr>
        <w:rFonts w:hint="default" w:ascii="Courier New" w:hAnsi="Courier New"/>
      </w:rPr>
    </w:lvl>
    <w:lvl w:ilvl="2" w:tplc="B038CFD0">
      <w:start w:val="1"/>
      <w:numFmt w:val="bullet"/>
      <w:lvlText w:val=""/>
      <w:lvlJc w:val="left"/>
      <w:pPr>
        <w:ind w:left="2160" w:hanging="360"/>
      </w:pPr>
      <w:rPr>
        <w:rFonts w:hint="default" w:ascii="Wingdings" w:hAnsi="Wingdings"/>
      </w:rPr>
    </w:lvl>
    <w:lvl w:ilvl="3" w:tplc="04D6EA06">
      <w:start w:val="1"/>
      <w:numFmt w:val="bullet"/>
      <w:lvlText w:val=""/>
      <w:lvlJc w:val="left"/>
      <w:pPr>
        <w:ind w:left="2880" w:hanging="360"/>
      </w:pPr>
      <w:rPr>
        <w:rFonts w:hint="default" w:ascii="Symbol" w:hAnsi="Symbol"/>
      </w:rPr>
    </w:lvl>
    <w:lvl w:ilvl="4" w:tplc="90103DFE">
      <w:start w:val="1"/>
      <w:numFmt w:val="bullet"/>
      <w:lvlText w:val="o"/>
      <w:lvlJc w:val="left"/>
      <w:pPr>
        <w:ind w:left="3600" w:hanging="360"/>
      </w:pPr>
      <w:rPr>
        <w:rFonts w:hint="default" w:ascii="Courier New" w:hAnsi="Courier New"/>
      </w:rPr>
    </w:lvl>
    <w:lvl w:ilvl="5" w:tplc="B90EEF78">
      <w:start w:val="1"/>
      <w:numFmt w:val="bullet"/>
      <w:lvlText w:val=""/>
      <w:lvlJc w:val="left"/>
      <w:pPr>
        <w:ind w:left="4320" w:hanging="360"/>
      </w:pPr>
      <w:rPr>
        <w:rFonts w:hint="default" w:ascii="Wingdings" w:hAnsi="Wingdings"/>
      </w:rPr>
    </w:lvl>
    <w:lvl w:ilvl="6" w:tplc="8814D9F0">
      <w:start w:val="1"/>
      <w:numFmt w:val="bullet"/>
      <w:lvlText w:val=""/>
      <w:lvlJc w:val="left"/>
      <w:pPr>
        <w:ind w:left="5040" w:hanging="360"/>
      </w:pPr>
      <w:rPr>
        <w:rFonts w:hint="default" w:ascii="Symbol" w:hAnsi="Symbol"/>
      </w:rPr>
    </w:lvl>
    <w:lvl w:ilvl="7" w:tplc="66FC3DCE">
      <w:start w:val="1"/>
      <w:numFmt w:val="bullet"/>
      <w:lvlText w:val="o"/>
      <w:lvlJc w:val="left"/>
      <w:pPr>
        <w:ind w:left="5760" w:hanging="360"/>
      </w:pPr>
      <w:rPr>
        <w:rFonts w:hint="default" w:ascii="Courier New" w:hAnsi="Courier New"/>
      </w:rPr>
    </w:lvl>
    <w:lvl w:ilvl="8" w:tplc="7110117E">
      <w:start w:val="1"/>
      <w:numFmt w:val="bullet"/>
      <w:lvlText w:val=""/>
      <w:lvlJc w:val="left"/>
      <w:pPr>
        <w:ind w:left="6480" w:hanging="360"/>
      </w:pPr>
      <w:rPr>
        <w:rFonts w:hint="default" w:ascii="Wingdings" w:hAnsi="Wingdings"/>
      </w:rPr>
    </w:lvl>
  </w:abstractNum>
  <w:abstractNum w:abstractNumId="26" w15:restartNumberingAfterBreak="0">
    <w:nsid w:val="7145DA00"/>
    <w:multiLevelType w:val="hybridMultilevel"/>
    <w:tmpl w:val="54E65DE8"/>
    <w:lvl w:ilvl="0" w:tplc="06BCB1C8">
      <w:start w:val="1"/>
      <w:numFmt w:val="bullet"/>
      <w:lvlText w:val=""/>
      <w:lvlJc w:val="left"/>
      <w:pPr>
        <w:ind w:left="720" w:hanging="360"/>
      </w:pPr>
      <w:rPr>
        <w:rFonts w:hint="default" w:ascii="Symbol" w:hAnsi="Symbol"/>
      </w:rPr>
    </w:lvl>
    <w:lvl w:ilvl="1" w:tplc="F3222540">
      <w:start w:val="1"/>
      <w:numFmt w:val="bullet"/>
      <w:lvlText w:val="o"/>
      <w:lvlJc w:val="left"/>
      <w:pPr>
        <w:ind w:left="1440" w:hanging="360"/>
      </w:pPr>
      <w:rPr>
        <w:rFonts w:hint="default" w:ascii="Courier New" w:hAnsi="Courier New"/>
      </w:rPr>
    </w:lvl>
    <w:lvl w:ilvl="2" w:tplc="5E8A5E28">
      <w:start w:val="1"/>
      <w:numFmt w:val="bullet"/>
      <w:lvlText w:val=""/>
      <w:lvlJc w:val="left"/>
      <w:pPr>
        <w:ind w:left="2160" w:hanging="360"/>
      </w:pPr>
      <w:rPr>
        <w:rFonts w:hint="default" w:ascii="Wingdings" w:hAnsi="Wingdings"/>
      </w:rPr>
    </w:lvl>
    <w:lvl w:ilvl="3" w:tplc="8A849494">
      <w:start w:val="1"/>
      <w:numFmt w:val="bullet"/>
      <w:lvlText w:val=""/>
      <w:lvlJc w:val="left"/>
      <w:pPr>
        <w:ind w:left="2880" w:hanging="360"/>
      </w:pPr>
      <w:rPr>
        <w:rFonts w:hint="default" w:ascii="Symbol" w:hAnsi="Symbol"/>
      </w:rPr>
    </w:lvl>
    <w:lvl w:ilvl="4" w:tplc="7D800E24">
      <w:start w:val="1"/>
      <w:numFmt w:val="bullet"/>
      <w:lvlText w:val="o"/>
      <w:lvlJc w:val="left"/>
      <w:pPr>
        <w:ind w:left="3600" w:hanging="360"/>
      </w:pPr>
      <w:rPr>
        <w:rFonts w:hint="default" w:ascii="Courier New" w:hAnsi="Courier New"/>
      </w:rPr>
    </w:lvl>
    <w:lvl w:ilvl="5" w:tplc="FFE811F4">
      <w:start w:val="1"/>
      <w:numFmt w:val="bullet"/>
      <w:lvlText w:val=""/>
      <w:lvlJc w:val="left"/>
      <w:pPr>
        <w:ind w:left="4320" w:hanging="360"/>
      </w:pPr>
      <w:rPr>
        <w:rFonts w:hint="default" w:ascii="Wingdings" w:hAnsi="Wingdings"/>
      </w:rPr>
    </w:lvl>
    <w:lvl w:ilvl="6" w:tplc="11565936">
      <w:start w:val="1"/>
      <w:numFmt w:val="bullet"/>
      <w:lvlText w:val=""/>
      <w:lvlJc w:val="left"/>
      <w:pPr>
        <w:ind w:left="5040" w:hanging="360"/>
      </w:pPr>
      <w:rPr>
        <w:rFonts w:hint="default" w:ascii="Symbol" w:hAnsi="Symbol"/>
      </w:rPr>
    </w:lvl>
    <w:lvl w:ilvl="7" w:tplc="F87E7EDC">
      <w:start w:val="1"/>
      <w:numFmt w:val="bullet"/>
      <w:lvlText w:val="o"/>
      <w:lvlJc w:val="left"/>
      <w:pPr>
        <w:ind w:left="5760" w:hanging="360"/>
      </w:pPr>
      <w:rPr>
        <w:rFonts w:hint="default" w:ascii="Courier New" w:hAnsi="Courier New"/>
      </w:rPr>
    </w:lvl>
    <w:lvl w:ilvl="8" w:tplc="37CCF51E">
      <w:start w:val="1"/>
      <w:numFmt w:val="bullet"/>
      <w:lvlText w:val=""/>
      <w:lvlJc w:val="left"/>
      <w:pPr>
        <w:ind w:left="6480" w:hanging="360"/>
      </w:pPr>
      <w:rPr>
        <w:rFonts w:hint="default" w:ascii="Wingdings" w:hAnsi="Wingdings"/>
      </w:rPr>
    </w:lvl>
  </w:abstractNum>
  <w:abstractNum w:abstractNumId="27" w15:restartNumberingAfterBreak="0">
    <w:nsid w:val="724FC3E9"/>
    <w:multiLevelType w:val="hybridMultilevel"/>
    <w:tmpl w:val="69149D80"/>
    <w:lvl w:ilvl="0" w:tplc="A47A5782">
      <w:start w:val="1"/>
      <w:numFmt w:val="bullet"/>
      <w:lvlText w:val=""/>
      <w:lvlJc w:val="left"/>
      <w:pPr>
        <w:ind w:left="720" w:hanging="360"/>
      </w:pPr>
      <w:rPr>
        <w:rFonts w:hint="default" w:ascii="Symbol" w:hAnsi="Symbol"/>
      </w:rPr>
    </w:lvl>
    <w:lvl w:ilvl="1" w:tplc="AF7CB6CC">
      <w:start w:val="1"/>
      <w:numFmt w:val="bullet"/>
      <w:lvlText w:val="o"/>
      <w:lvlJc w:val="left"/>
      <w:pPr>
        <w:ind w:left="1440" w:hanging="360"/>
      </w:pPr>
      <w:rPr>
        <w:rFonts w:hint="default" w:ascii="Courier New" w:hAnsi="Courier New"/>
      </w:rPr>
    </w:lvl>
    <w:lvl w:ilvl="2" w:tplc="65A297A0">
      <w:start w:val="1"/>
      <w:numFmt w:val="bullet"/>
      <w:lvlText w:val=""/>
      <w:lvlJc w:val="left"/>
      <w:pPr>
        <w:ind w:left="2160" w:hanging="360"/>
      </w:pPr>
      <w:rPr>
        <w:rFonts w:hint="default" w:ascii="Wingdings" w:hAnsi="Wingdings"/>
      </w:rPr>
    </w:lvl>
    <w:lvl w:ilvl="3" w:tplc="74DED26E">
      <w:start w:val="1"/>
      <w:numFmt w:val="bullet"/>
      <w:lvlText w:val=""/>
      <w:lvlJc w:val="left"/>
      <w:pPr>
        <w:ind w:left="2880" w:hanging="360"/>
      </w:pPr>
      <w:rPr>
        <w:rFonts w:hint="default" w:ascii="Symbol" w:hAnsi="Symbol"/>
      </w:rPr>
    </w:lvl>
    <w:lvl w:ilvl="4" w:tplc="68BC60CE">
      <w:start w:val="1"/>
      <w:numFmt w:val="bullet"/>
      <w:lvlText w:val="o"/>
      <w:lvlJc w:val="left"/>
      <w:pPr>
        <w:ind w:left="3600" w:hanging="360"/>
      </w:pPr>
      <w:rPr>
        <w:rFonts w:hint="default" w:ascii="Courier New" w:hAnsi="Courier New"/>
      </w:rPr>
    </w:lvl>
    <w:lvl w:ilvl="5" w:tplc="15166118">
      <w:start w:val="1"/>
      <w:numFmt w:val="bullet"/>
      <w:lvlText w:val=""/>
      <w:lvlJc w:val="left"/>
      <w:pPr>
        <w:ind w:left="4320" w:hanging="360"/>
      </w:pPr>
      <w:rPr>
        <w:rFonts w:hint="default" w:ascii="Wingdings" w:hAnsi="Wingdings"/>
      </w:rPr>
    </w:lvl>
    <w:lvl w:ilvl="6" w:tplc="61EC04C8">
      <w:start w:val="1"/>
      <w:numFmt w:val="bullet"/>
      <w:lvlText w:val=""/>
      <w:lvlJc w:val="left"/>
      <w:pPr>
        <w:ind w:left="5040" w:hanging="360"/>
      </w:pPr>
      <w:rPr>
        <w:rFonts w:hint="default" w:ascii="Symbol" w:hAnsi="Symbol"/>
      </w:rPr>
    </w:lvl>
    <w:lvl w:ilvl="7" w:tplc="BF84B35E">
      <w:start w:val="1"/>
      <w:numFmt w:val="bullet"/>
      <w:lvlText w:val="o"/>
      <w:lvlJc w:val="left"/>
      <w:pPr>
        <w:ind w:left="5760" w:hanging="360"/>
      </w:pPr>
      <w:rPr>
        <w:rFonts w:hint="default" w:ascii="Courier New" w:hAnsi="Courier New"/>
      </w:rPr>
    </w:lvl>
    <w:lvl w:ilvl="8" w:tplc="B2F04790">
      <w:start w:val="1"/>
      <w:numFmt w:val="bullet"/>
      <w:lvlText w:val=""/>
      <w:lvlJc w:val="left"/>
      <w:pPr>
        <w:ind w:left="6480" w:hanging="360"/>
      </w:pPr>
      <w:rPr>
        <w:rFonts w:hint="default" w:ascii="Wingdings" w:hAnsi="Wingdings"/>
      </w:rPr>
    </w:lvl>
  </w:abstractNum>
  <w:abstractNum w:abstractNumId="28" w15:restartNumberingAfterBreak="0">
    <w:nsid w:val="76DAD6D6"/>
    <w:multiLevelType w:val="hybridMultilevel"/>
    <w:tmpl w:val="A2B47A10"/>
    <w:lvl w:ilvl="0" w:tplc="38441AC4">
      <w:start w:val="1"/>
      <w:numFmt w:val="bullet"/>
      <w:lvlText w:val=""/>
      <w:lvlJc w:val="left"/>
      <w:pPr>
        <w:ind w:left="720" w:hanging="360"/>
      </w:pPr>
      <w:rPr>
        <w:rFonts w:hint="default" w:ascii="Symbol" w:hAnsi="Symbol"/>
      </w:rPr>
    </w:lvl>
    <w:lvl w:ilvl="1" w:tplc="2D686CFA">
      <w:start w:val="1"/>
      <w:numFmt w:val="bullet"/>
      <w:lvlText w:val="o"/>
      <w:lvlJc w:val="left"/>
      <w:pPr>
        <w:ind w:left="1440" w:hanging="360"/>
      </w:pPr>
      <w:rPr>
        <w:rFonts w:hint="default" w:ascii="Courier New" w:hAnsi="Courier New"/>
      </w:rPr>
    </w:lvl>
    <w:lvl w:ilvl="2" w:tplc="4D90E8EE">
      <w:start w:val="1"/>
      <w:numFmt w:val="bullet"/>
      <w:lvlText w:val=""/>
      <w:lvlJc w:val="left"/>
      <w:pPr>
        <w:ind w:left="2160" w:hanging="360"/>
      </w:pPr>
      <w:rPr>
        <w:rFonts w:hint="default" w:ascii="Wingdings" w:hAnsi="Wingdings"/>
      </w:rPr>
    </w:lvl>
    <w:lvl w:ilvl="3" w:tplc="883E171C">
      <w:start w:val="1"/>
      <w:numFmt w:val="bullet"/>
      <w:lvlText w:val=""/>
      <w:lvlJc w:val="left"/>
      <w:pPr>
        <w:ind w:left="2880" w:hanging="360"/>
      </w:pPr>
      <w:rPr>
        <w:rFonts w:hint="default" w:ascii="Symbol" w:hAnsi="Symbol"/>
      </w:rPr>
    </w:lvl>
    <w:lvl w:ilvl="4" w:tplc="00DC589E">
      <w:start w:val="1"/>
      <w:numFmt w:val="bullet"/>
      <w:lvlText w:val="o"/>
      <w:lvlJc w:val="left"/>
      <w:pPr>
        <w:ind w:left="3600" w:hanging="360"/>
      </w:pPr>
      <w:rPr>
        <w:rFonts w:hint="default" w:ascii="Courier New" w:hAnsi="Courier New"/>
      </w:rPr>
    </w:lvl>
    <w:lvl w:ilvl="5" w:tplc="3C0C2020">
      <w:start w:val="1"/>
      <w:numFmt w:val="bullet"/>
      <w:lvlText w:val=""/>
      <w:lvlJc w:val="left"/>
      <w:pPr>
        <w:ind w:left="4320" w:hanging="360"/>
      </w:pPr>
      <w:rPr>
        <w:rFonts w:hint="default" w:ascii="Wingdings" w:hAnsi="Wingdings"/>
      </w:rPr>
    </w:lvl>
    <w:lvl w:ilvl="6" w:tplc="BC3CCC9A">
      <w:start w:val="1"/>
      <w:numFmt w:val="bullet"/>
      <w:lvlText w:val=""/>
      <w:lvlJc w:val="left"/>
      <w:pPr>
        <w:ind w:left="5040" w:hanging="360"/>
      </w:pPr>
      <w:rPr>
        <w:rFonts w:hint="default" w:ascii="Symbol" w:hAnsi="Symbol"/>
      </w:rPr>
    </w:lvl>
    <w:lvl w:ilvl="7" w:tplc="EE0868AA">
      <w:start w:val="1"/>
      <w:numFmt w:val="bullet"/>
      <w:lvlText w:val="o"/>
      <w:lvlJc w:val="left"/>
      <w:pPr>
        <w:ind w:left="5760" w:hanging="360"/>
      </w:pPr>
      <w:rPr>
        <w:rFonts w:hint="default" w:ascii="Courier New" w:hAnsi="Courier New"/>
      </w:rPr>
    </w:lvl>
    <w:lvl w:ilvl="8" w:tplc="AED6E48E">
      <w:start w:val="1"/>
      <w:numFmt w:val="bullet"/>
      <w:lvlText w:val=""/>
      <w:lvlJc w:val="left"/>
      <w:pPr>
        <w:ind w:left="6480" w:hanging="360"/>
      </w:pPr>
      <w:rPr>
        <w:rFonts w:hint="default" w:ascii="Wingdings" w:hAnsi="Wingdings"/>
      </w:rPr>
    </w:lvl>
  </w:abstractNum>
  <w:abstractNum w:abstractNumId="29" w15:restartNumberingAfterBreak="0">
    <w:nsid w:val="77A02B07"/>
    <w:multiLevelType w:val="hybridMultilevel"/>
    <w:tmpl w:val="AFFE54FA"/>
    <w:lvl w:ilvl="0" w:tplc="7D5A45BA">
      <w:start w:val="1"/>
      <w:numFmt w:val="bullet"/>
      <w:lvlText w:val=""/>
      <w:lvlJc w:val="left"/>
      <w:pPr>
        <w:ind w:left="720" w:hanging="360"/>
      </w:pPr>
      <w:rPr>
        <w:rFonts w:hint="default" w:ascii="Symbol" w:hAnsi="Symbol"/>
      </w:rPr>
    </w:lvl>
    <w:lvl w:ilvl="1" w:tplc="73F4CD9A">
      <w:start w:val="1"/>
      <w:numFmt w:val="bullet"/>
      <w:lvlText w:val="o"/>
      <w:lvlJc w:val="left"/>
      <w:pPr>
        <w:ind w:left="1440" w:hanging="360"/>
      </w:pPr>
      <w:rPr>
        <w:rFonts w:hint="default" w:ascii="Courier New" w:hAnsi="Courier New"/>
      </w:rPr>
    </w:lvl>
    <w:lvl w:ilvl="2" w:tplc="19C86A30">
      <w:start w:val="1"/>
      <w:numFmt w:val="bullet"/>
      <w:lvlText w:val=""/>
      <w:lvlJc w:val="left"/>
      <w:pPr>
        <w:ind w:left="2160" w:hanging="360"/>
      </w:pPr>
      <w:rPr>
        <w:rFonts w:hint="default" w:ascii="Wingdings" w:hAnsi="Wingdings"/>
      </w:rPr>
    </w:lvl>
    <w:lvl w:ilvl="3" w:tplc="3620CD4A">
      <w:start w:val="1"/>
      <w:numFmt w:val="bullet"/>
      <w:lvlText w:val=""/>
      <w:lvlJc w:val="left"/>
      <w:pPr>
        <w:ind w:left="2880" w:hanging="360"/>
      </w:pPr>
      <w:rPr>
        <w:rFonts w:hint="default" w:ascii="Symbol" w:hAnsi="Symbol"/>
      </w:rPr>
    </w:lvl>
    <w:lvl w:ilvl="4" w:tplc="4502B0A6">
      <w:start w:val="1"/>
      <w:numFmt w:val="bullet"/>
      <w:lvlText w:val="o"/>
      <w:lvlJc w:val="left"/>
      <w:pPr>
        <w:ind w:left="3600" w:hanging="360"/>
      </w:pPr>
      <w:rPr>
        <w:rFonts w:hint="default" w:ascii="Courier New" w:hAnsi="Courier New"/>
      </w:rPr>
    </w:lvl>
    <w:lvl w:ilvl="5" w:tplc="4074FD78">
      <w:start w:val="1"/>
      <w:numFmt w:val="bullet"/>
      <w:lvlText w:val=""/>
      <w:lvlJc w:val="left"/>
      <w:pPr>
        <w:ind w:left="4320" w:hanging="360"/>
      </w:pPr>
      <w:rPr>
        <w:rFonts w:hint="default" w:ascii="Wingdings" w:hAnsi="Wingdings"/>
      </w:rPr>
    </w:lvl>
    <w:lvl w:ilvl="6" w:tplc="7164AC5A">
      <w:start w:val="1"/>
      <w:numFmt w:val="bullet"/>
      <w:lvlText w:val=""/>
      <w:lvlJc w:val="left"/>
      <w:pPr>
        <w:ind w:left="5040" w:hanging="360"/>
      </w:pPr>
      <w:rPr>
        <w:rFonts w:hint="default" w:ascii="Symbol" w:hAnsi="Symbol"/>
      </w:rPr>
    </w:lvl>
    <w:lvl w:ilvl="7" w:tplc="7ECCC6B4">
      <w:start w:val="1"/>
      <w:numFmt w:val="bullet"/>
      <w:lvlText w:val="o"/>
      <w:lvlJc w:val="left"/>
      <w:pPr>
        <w:ind w:left="5760" w:hanging="360"/>
      </w:pPr>
      <w:rPr>
        <w:rFonts w:hint="default" w:ascii="Courier New" w:hAnsi="Courier New"/>
      </w:rPr>
    </w:lvl>
    <w:lvl w:ilvl="8" w:tplc="927AC67C">
      <w:start w:val="1"/>
      <w:numFmt w:val="bullet"/>
      <w:lvlText w:val=""/>
      <w:lvlJc w:val="left"/>
      <w:pPr>
        <w:ind w:left="6480" w:hanging="360"/>
      </w:pPr>
      <w:rPr>
        <w:rFonts w:hint="default" w:ascii="Wingdings" w:hAnsi="Wingdings"/>
      </w:rPr>
    </w:lvl>
  </w:abstractNum>
  <w:abstractNum w:abstractNumId="30"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7"/>
  </w:num>
  <w:num w:numId="4">
    <w:abstractNumId w:val="15"/>
  </w:num>
  <w:num w:numId="5">
    <w:abstractNumId w:val="25"/>
  </w:num>
  <w:num w:numId="6">
    <w:abstractNumId w:val="27"/>
  </w:num>
  <w:num w:numId="7">
    <w:abstractNumId w:val="29"/>
  </w:num>
  <w:num w:numId="8">
    <w:abstractNumId w:val="2"/>
  </w:num>
  <w:num w:numId="9">
    <w:abstractNumId w:val="28"/>
  </w:num>
  <w:num w:numId="10">
    <w:abstractNumId w:val="6"/>
  </w:num>
  <w:num w:numId="11">
    <w:abstractNumId w:val="21"/>
  </w:num>
  <w:num w:numId="12">
    <w:abstractNumId w:val="24"/>
  </w:num>
  <w:num w:numId="13">
    <w:abstractNumId w:val="26"/>
  </w:num>
  <w:num w:numId="14">
    <w:abstractNumId w:val="11"/>
  </w:num>
  <w:num w:numId="15">
    <w:abstractNumId w:val="16"/>
  </w:num>
  <w:num w:numId="16">
    <w:abstractNumId w:val="17"/>
  </w:num>
  <w:num w:numId="17">
    <w:abstractNumId w:val="3"/>
  </w:num>
  <w:num w:numId="18">
    <w:abstractNumId w:val="10"/>
  </w:num>
  <w:num w:numId="19">
    <w:abstractNumId w:val="8"/>
  </w:num>
  <w:num w:numId="20">
    <w:abstractNumId w:val="0"/>
  </w:num>
  <w:num w:numId="21">
    <w:abstractNumId w:val="14"/>
  </w:num>
  <w:num w:numId="22">
    <w:abstractNumId w:val="22"/>
  </w:num>
  <w:num w:numId="23">
    <w:abstractNumId w:val="23"/>
  </w:num>
  <w:num w:numId="24">
    <w:abstractNumId w:val="9"/>
  </w:num>
  <w:num w:numId="25">
    <w:abstractNumId w:val="12"/>
  </w:num>
  <w:num w:numId="26">
    <w:abstractNumId w:val="13"/>
  </w:num>
  <w:num w:numId="27">
    <w:abstractNumId w:val="4"/>
  </w:num>
  <w:num w:numId="28">
    <w:abstractNumId w:val="20"/>
  </w:num>
  <w:num w:numId="29">
    <w:abstractNumId w:val="18"/>
  </w:num>
  <w:num w:numId="30">
    <w:abstractNumId w:val="3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C4ECB"/>
    <w:rsid w:val="001D2A37"/>
    <w:rsid w:val="00215114"/>
    <w:rsid w:val="002C26F4"/>
    <w:rsid w:val="003050C3"/>
    <w:rsid w:val="00533770"/>
    <w:rsid w:val="0054A149"/>
    <w:rsid w:val="00635A15"/>
    <w:rsid w:val="006879B0"/>
    <w:rsid w:val="006913D1"/>
    <w:rsid w:val="007A6CD7"/>
    <w:rsid w:val="007C4913"/>
    <w:rsid w:val="00A45077"/>
    <w:rsid w:val="00AE60BC"/>
    <w:rsid w:val="00BF5F1A"/>
    <w:rsid w:val="00EC04A6"/>
    <w:rsid w:val="00F92161"/>
    <w:rsid w:val="00FF7919"/>
    <w:rsid w:val="011B6895"/>
    <w:rsid w:val="013179E9"/>
    <w:rsid w:val="01A300FF"/>
    <w:rsid w:val="0215F18F"/>
    <w:rsid w:val="0218BD12"/>
    <w:rsid w:val="02205186"/>
    <w:rsid w:val="0229BF43"/>
    <w:rsid w:val="024A07B6"/>
    <w:rsid w:val="035811C4"/>
    <w:rsid w:val="03BCB766"/>
    <w:rsid w:val="04050210"/>
    <w:rsid w:val="042E9844"/>
    <w:rsid w:val="04530957"/>
    <w:rsid w:val="04EE6F75"/>
    <w:rsid w:val="06767222"/>
    <w:rsid w:val="06B11E38"/>
    <w:rsid w:val="06B69B48"/>
    <w:rsid w:val="07DA317C"/>
    <w:rsid w:val="08F8E580"/>
    <w:rsid w:val="09AED709"/>
    <w:rsid w:val="09D6756E"/>
    <w:rsid w:val="09EF945D"/>
    <w:rsid w:val="0A4B33D7"/>
    <w:rsid w:val="0A6EB137"/>
    <w:rsid w:val="0BAD23C5"/>
    <w:rsid w:val="0BD7C19F"/>
    <w:rsid w:val="0BEBAD4B"/>
    <w:rsid w:val="0CBCF9FA"/>
    <w:rsid w:val="0D99368B"/>
    <w:rsid w:val="0DA07338"/>
    <w:rsid w:val="0E86678F"/>
    <w:rsid w:val="0F4A0EE5"/>
    <w:rsid w:val="0F633742"/>
    <w:rsid w:val="1034410C"/>
    <w:rsid w:val="1072975D"/>
    <w:rsid w:val="10969EE7"/>
    <w:rsid w:val="10CF08C5"/>
    <w:rsid w:val="10E11D10"/>
    <w:rsid w:val="1117ED55"/>
    <w:rsid w:val="112583F8"/>
    <w:rsid w:val="11E7B5E2"/>
    <w:rsid w:val="120FF9A5"/>
    <w:rsid w:val="1281AFA7"/>
    <w:rsid w:val="12893A0E"/>
    <w:rsid w:val="12C15459"/>
    <w:rsid w:val="1465D41D"/>
    <w:rsid w:val="14B9340A"/>
    <w:rsid w:val="14D4FC63"/>
    <w:rsid w:val="150223C3"/>
    <w:rsid w:val="15B77ED9"/>
    <w:rsid w:val="15ED90BF"/>
    <w:rsid w:val="16B3D9BF"/>
    <w:rsid w:val="1856F766"/>
    <w:rsid w:val="190300E3"/>
    <w:rsid w:val="1903CAD9"/>
    <w:rsid w:val="19F2C7C7"/>
    <w:rsid w:val="1AE0BC65"/>
    <w:rsid w:val="1B04268E"/>
    <w:rsid w:val="1B19133C"/>
    <w:rsid w:val="1B3229CF"/>
    <w:rsid w:val="1B4D78CC"/>
    <w:rsid w:val="1BECDAD5"/>
    <w:rsid w:val="1C702425"/>
    <w:rsid w:val="1CD6F333"/>
    <w:rsid w:val="1D04891B"/>
    <w:rsid w:val="1D23C295"/>
    <w:rsid w:val="1D7E52F6"/>
    <w:rsid w:val="1DFD0BFC"/>
    <w:rsid w:val="1E2DDB95"/>
    <w:rsid w:val="1E5F08BB"/>
    <w:rsid w:val="1E6DD70F"/>
    <w:rsid w:val="1E8054AA"/>
    <w:rsid w:val="1F0EA7BF"/>
    <w:rsid w:val="1F1285E7"/>
    <w:rsid w:val="1F64C0B1"/>
    <w:rsid w:val="1F98DC5D"/>
    <w:rsid w:val="1FED1496"/>
    <w:rsid w:val="1FF80218"/>
    <w:rsid w:val="203C29DD"/>
    <w:rsid w:val="207B8EDE"/>
    <w:rsid w:val="20922098"/>
    <w:rsid w:val="20D51B24"/>
    <w:rsid w:val="20FBF248"/>
    <w:rsid w:val="2134ACBE"/>
    <w:rsid w:val="21A83ECE"/>
    <w:rsid w:val="222C1D98"/>
    <w:rsid w:val="224A26A9"/>
    <w:rsid w:val="2253D1FC"/>
    <w:rsid w:val="22BC1595"/>
    <w:rsid w:val="22DB34FC"/>
    <w:rsid w:val="233A24A7"/>
    <w:rsid w:val="238635AF"/>
    <w:rsid w:val="23BE56C9"/>
    <w:rsid w:val="23C7E932"/>
    <w:rsid w:val="24059F2B"/>
    <w:rsid w:val="24526E3A"/>
    <w:rsid w:val="247B360A"/>
    <w:rsid w:val="24BE53B2"/>
    <w:rsid w:val="2598A236"/>
    <w:rsid w:val="25E07D34"/>
    <w:rsid w:val="25FDAB93"/>
    <w:rsid w:val="2685339E"/>
    <w:rsid w:val="26A6CDAA"/>
    <w:rsid w:val="27DEFE1E"/>
    <w:rsid w:val="280DF8D6"/>
    <w:rsid w:val="283E9FA3"/>
    <w:rsid w:val="287508B6"/>
    <w:rsid w:val="28EDED93"/>
    <w:rsid w:val="290F027B"/>
    <w:rsid w:val="29316191"/>
    <w:rsid w:val="294EA72D"/>
    <w:rsid w:val="2960DE23"/>
    <w:rsid w:val="29BC60D5"/>
    <w:rsid w:val="2A10D917"/>
    <w:rsid w:val="2A20DD8D"/>
    <w:rsid w:val="2AAAD2DC"/>
    <w:rsid w:val="2C2C6B1F"/>
    <w:rsid w:val="2C46A33D"/>
    <w:rsid w:val="2C6441F7"/>
    <w:rsid w:val="2CAF07E4"/>
    <w:rsid w:val="2DBFDDA9"/>
    <w:rsid w:val="2E222B11"/>
    <w:rsid w:val="2F693CEB"/>
    <w:rsid w:val="2FB20B8D"/>
    <w:rsid w:val="302638A6"/>
    <w:rsid w:val="312ABAE6"/>
    <w:rsid w:val="31CCFA5E"/>
    <w:rsid w:val="321C25C4"/>
    <w:rsid w:val="35FF953B"/>
    <w:rsid w:val="36C5DF7B"/>
    <w:rsid w:val="3707C4CB"/>
    <w:rsid w:val="376A2201"/>
    <w:rsid w:val="3879D2DA"/>
    <w:rsid w:val="389F77ED"/>
    <w:rsid w:val="38D51F92"/>
    <w:rsid w:val="39B84203"/>
    <w:rsid w:val="39D456F0"/>
    <w:rsid w:val="39FB8949"/>
    <w:rsid w:val="3A32E680"/>
    <w:rsid w:val="3A3F658D"/>
    <w:rsid w:val="3A458331"/>
    <w:rsid w:val="3A560FFA"/>
    <w:rsid w:val="3A570BDF"/>
    <w:rsid w:val="3ADD98D3"/>
    <w:rsid w:val="3AE9C65F"/>
    <w:rsid w:val="3B4F182F"/>
    <w:rsid w:val="3B8BE4CD"/>
    <w:rsid w:val="3C136255"/>
    <w:rsid w:val="3D84809A"/>
    <w:rsid w:val="3DC0FD07"/>
    <w:rsid w:val="3E221CFD"/>
    <w:rsid w:val="3EEEA38C"/>
    <w:rsid w:val="3EF9867A"/>
    <w:rsid w:val="404A6108"/>
    <w:rsid w:val="413EC3AC"/>
    <w:rsid w:val="417D8D79"/>
    <w:rsid w:val="41B5AE93"/>
    <w:rsid w:val="422C14F4"/>
    <w:rsid w:val="42C4EFE6"/>
    <w:rsid w:val="4486FA6F"/>
    <w:rsid w:val="44B32C92"/>
    <w:rsid w:val="451DD22B"/>
    <w:rsid w:val="45F3311F"/>
    <w:rsid w:val="46A2A9F5"/>
    <w:rsid w:val="46CEE196"/>
    <w:rsid w:val="47A4E8E8"/>
    <w:rsid w:val="48A354D5"/>
    <w:rsid w:val="49BB55E6"/>
    <w:rsid w:val="4AD9BD97"/>
    <w:rsid w:val="4C4E8671"/>
    <w:rsid w:val="4CB38BA2"/>
    <w:rsid w:val="4DEA7DA3"/>
    <w:rsid w:val="4FADD2E5"/>
    <w:rsid w:val="4FD20407"/>
    <w:rsid w:val="5069AC62"/>
    <w:rsid w:val="514730D5"/>
    <w:rsid w:val="518AF8D4"/>
    <w:rsid w:val="519F6571"/>
    <w:rsid w:val="51B74D60"/>
    <w:rsid w:val="5288A8FC"/>
    <w:rsid w:val="52D136B4"/>
    <w:rsid w:val="53A99B4A"/>
    <w:rsid w:val="53FA790A"/>
    <w:rsid w:val="54466C22"/>
    <w:rsid w:val="544995C6"/>
    <w:rsid w:val="553F6FEA"/>
    <w:rsid w:val="55A6B66A"/>
    <w:rsid w:val="565ACB1E"/>
    <w:rsid w:val="5965E56F"/>
    <w:rsid w:val="5985A196"/>
    <w:rsid w:val="5A1D83F2"/>
    <w:rsid w:val="5A5B7636"/>
    <w:rsid w:val="5A6D723A"/>
    <w:rsid w:val="5AE201AE"/>
    <w:rsid w:val="5B5A3DA4"/>
    <w:rsid w:val="5B8FDD21"/>
    <w:rsid w:val="5BB95453"/>
    <w:rsid w:val="5C09429B"/>
    <w:rsid w:val="5CFA76AF"/>
    <w:rsid w:val="5D2BAD82"/>
    <w:rsid w:val="5DD5E196"/>
    <w:rsid w:val="5E0CEAFE"/>
    <w:rsid w:val="5E2F6FA9"/>
    <w:rsid w:val="5EC9F3A5"/>
    <w:rsid w:val="5F423FCA"/>
    <w:rsid w:val="5F8C6760"/>
    <w:rsid w:val="5FBC2995"/>
    <w:rsid w:val="60E573B3"/>
    <w:rsid w:val="6167106B"/>
    <w:rsid w:val="627A10C7"/>
    <w:rsid w:val="634A8C9B"/>
    <w:rsid w:val="635774A8"/>
    <w:rsid w:val="642D5A29"/>
    <w:rsid w:val="643831B2"/>
    <w:rsid w:val="648588D0"/>
    <w:rsid w:val="64AD854B"/>
    <w:rsid w:val="65EE8A97"/>
    <w:rsid w:val="662F8841"/>
    <w:rsid w:val="67A84847"/>
    <w:rsid w:val="67B065C6"/>
    <w:rsid w:val="6847B173"/>
    <w:rsid w:val="68C5AD47"/>
    <w:rsid w:val="6988E3F4"/>
    <w:rsid w:val="699FC0D6"/>
    <w:rsid w:val="6A669C54"/>
    <w:rsid w:val="6A7D157C"/>
    <w:rsid w:val="6AE5E1EF"/>
    <w:rsid w:val="6B7B0374"/>
    <w:rsid w:val="6BDED17B"/>
    <w:rsid w:val="6C1EFAA1"/>
    <w:rsid w:val="6C51C20B"/>
    <w:rsid w:val="6D7B6601"/>
    <w:rsid w:val="6DED926C"/>
    <w:rsid w:val="6E6E8B58"/>
    <w:rsid w:val="6E9D8D60"/>
    <w:rsid w:val="6F338E3D"/>
    <w:rsid w:val="6F8962CD"/>
    <w:rsid w:val="7063F17C"/>
    <w:rsid w:val="708819C5"/>
    <w:rsid w:val="70991A41"/>
    <w:rsid w:val="70CF5E9E"/>
    <w:rsid w:val="70D44BC7"/>
    <w:rsid w:val="70E5A0E1"/>
    <w:rsid w:val="71245D11"/>
    <w:rsid w:val="71613F29"/>
    <w:rsid w:val="716F5482"/>
    <w:rsid w:val="726B2EFF"/>
    <w:rsid w:val="72773294"/>
    <w:rsid w:val="72C1038F"/>
    <w:rsid w:val="74870453"/>
    <w:rsid w:val="7499B350"/>
    <w:rsid w:val="74CB969B"/>
    <w:rsid w:val="74F316DC"/>
    <w:rsid w:val="7567B269"/>
    <w:rsid w:val="758B019B"/>
    <w:rsid w:val="76497C69"/>
    <w:rsid w:val="768EE73D"/>
    <w:rsid w:val="76C4034D"/>
    <w:rsid w:val="76FB8755"/>
    <w:rsid w:val="7725AE00"/>
    <w:rsid w:val="77C80DC4"/>
    <w:rsid w:val="77E45B72"/>
    <w:rsid w:val="77EA0F00"/>
    <w:rsid w:val="7803375D"/>
    <w:rsid w:val="782AB79E"/>
    <w:rsid w:val="78B73040"/>
    <w:rsid w:val="78F05913"/>
    <w:rsid w:val="78F8E057"/>
    <w:rsid w:val="79233C7A"/>
    <w:rsid w:val="79BEEDB6"/>
    <w:rsid w:val="79C687FF"/>
    <w:rsid w:val="7A332EFD"/>
    <w:rsid w:val="7A522EF3"/>
    <w:rsid w:val="7A531D58"/>
    <w:rsid w:val="7B1CED28"/>
    <w:rsid w:val="7C37B19A"/>
    <w:rsid w:val="7DA117B9"/>
    <w:rsid w:val="7DD1CE2A"/>
    <w:rsid w:val="7EC4B1BF"/>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etaclub.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xello.world/en/florida-college-career-ready/"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19"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www.fldoe.org/schools/school-choice/" TargetMode="External" Id="Rf4d5254c6c6047b7" /><Relationship Type="http://schemas.openxmlformats.org/officeDocument/2006/relationships/hyperlink" Target="https://web03.fldoe.org/Schools/schoolmap_text.asp" TargetMode="External" Id="Rdc336663454b40b5" /><Relationship Type="http://schemas.openxmlformats.org/officeDocument/2006/relationships/hyperlink" Target="https://www.todaysmilitary.com/education-training/rotc-programs" TargetMode="External" Id="R5634114706de436e" /><Relationship Type="http://schemas.openxmlformats.org/officeDocument/2006/relationships/hyperlink" Target="https://www.fldoe.org/core/fileparse.php/7515/urlt/CareerTechStudentOrg.pdf" TargetMode="External" Id="Rc3e6642c371d43d4" /><Relationship Type="http://schemas.openxmlformats.org/officeDocument/2006/relationships/hyperlink" Target="https://flwg.cap.gov/" TargetMode="External" Id="R742cce32abeb4157" /><Relationship Type="http://schemas.openxmlformats.org/officeDocument/2006/relationships/hyperlink" Target="https://jausa.ja.org/" TargetMode="External" Id="R07e96c3c427d457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86B1-1CF5-42A4-BCD0-EB2A3425135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d124424-9420-4804-ba35-18f4348b58e9"/>
    <ds:schemaRef ds:uri="57ca310b-29a2-48c6-b248-81c38a54d533"/>
    <ds:schemaRef ds:uri="http://www.w3.org/XML/1998/namespace"/>
  </ds:schemaRefs>
</ds:datastoreItem>
</file>

<file path=customXml/itemProps2.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3.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37CAB-8AA3-461E-B76E-D9000C77F3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15</revision>
  <lastPrinted>2023-03-30T18:53:00.0000000Z</lastPrinted>
  <dcterms:created xsi:type="dcterms:W3CDTF">2023-01-23T16:08:00.0000000Z</dcterms:created>
  <dcterms:modified xsi:type="dcterms:W3CDTF">2023-05-02T17:57:21.9342696Z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